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2C6196" w:rsidRDefault="00275649" w:rsidP="002C6196">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DE14EB">
        <w:rPr>
          <w:sz w:val="24"/>
          <w:szCs w:val="24"/>
        </w:rPr>
        <w:t>Manage Your Learning</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2C6196" w:rsidRDefault="00B34738" w:rsidP="00DE14EB">
            <w:pPr>
              <w:spacing w:before="120" w:after="120"/>
              <w:rPr>
                <w:b/>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DE14EB">
              <w:rPr>
                <w:sz w:val="24"/>
                <w:szCs w:val="24"/>
              </w:rPr>
              <w:t xml:space="preserve"> </w:t>
            </w:r>
            <w:r w:rsidR="00310AEE">
              <w:rPr>
                <w:b/>
                <w:sz w:val="24"/>
                <w:szCs w:val="24"/>
              </w:rPr>
              <w:t>__</w:t>
            </w:r>
            <w:r w:rsidR="00DE14EB">
              <w:rPr>
                <w:sz w:val="24"/>
                <w:szCs w:val="24"/>
              </w:rPr>
              <w:t xml:space="preserve"> </w:t>
            </w:r>
            <w:r w:rsidR="00885905" w:rsidRPr="002C6196">
              <w:rPr>
                <w:sz w:val="24"/>
                <w:szCs w:val="24"/>
              </w:rPr>
              <w:t>Apprenticeship</w:t>
            </w:r>
            <w:r w:rsidR="00DE14EB">
              <w:rPr>
                <w:sz w:val="24"/>
                <w:szCs w:val="24"/>
              </w:rPr>
              <w:t xml:space="preserve"> </w:t>
            </w:r>
            <w:r w:rsidR="00310AEE">
              <w:rPr>
                <w:b/>
                <w:sz w:val="24"/>
                <w:szCs w:val="24"/>
              </w:rPr>
              <w:t>__</w:t>
            </w:r>
            <w:r w:rsidR="002C6196" w:rsidRPr="002C6196">
              <w:rPr>
                <w:sz w:val="24"/>
                <w:szCs w:val="24"/>
              </w:rPr>
              <w:t xml:space="preserve"> </w:t>
            </w:r>
            <w:r w:rsidR="00885905" w:rsidRPr="002C6196">
              <w:rPr>
                <w:sz w:val="24"/>
                <w:szCs w:val="24"/>
              </w:rPr>
              <w:t>Secondary School</w:t>
            </w:r>
            <w:r w:rsidR="00DE14EB">
              <w:rPr>
                <w:sz w:val="24"/>
                <w:szCs w:val="24"/>
              </w:rPr>
              <w:t xml:space="preserve">  </w:t>
            </w:r>
            <w:r w:rsidR="00DE14EB" w:rsidRPr="00610AC2">
              <w:rPr>
                <w:b/>
                <w:sz w:val="24"/>
                <w:szCs w:val="24"/>
              </w:rPr>
              <w:sym w:font="Wingdings" w:char="F0FC"/>
            </w:r>
            <w:r w:rsidR="00885905" w:rsidRPr="002C6196">
              <w:rPr>
                <w:sz w:val="24"/>
                <w:szCs w:val="24"/>
              </w:rPr>
              <w:t>Post Secondary</w:t>
            </w:r>
            <w:r w:rsidR="002C6196" w:rsidRPr="002C6196">
              <w:rPr>
                <w:b/>
                <w:sz w:val="24"/>
                <w:szCs w:val="24"/>
              </w:rPr>
              <w:t xml:space="preserve"> </w:t>
            </w:r>
            <w:r w:rsidR="00DE14EB" w:rsidRPr="00610AC2">
              <w:rPr>
                <w:b/>
                <w:sz w:val="24"/>
                <w:szCs w:val="24"/>
              </w:rPr>
              <w:sym w:font="Wingdings" w:char="F0FC"/>
            </w:r>
            <w:r w:rsidR="002C6196" w:rsidRPr="002C6196">
              <w:rPr>
                <w:b/>
                <w:sz w:val="24"/>
                <w:szCs w:val="24"/>
              </w:rPr>
              <w:t xml:space="preserve"> </w:t>
            </w:r>
            <w:r w:rsidR="00885905" w:rsidRPr="002C6196">
              <w:rPr>
                <w:sz w:val="24"/>
                <w:szCs w:val="24"/>
              </w:rPr>
              <w:t>Independence</w:t>
            </w:r>
            <w:r w:rsidR="00DE14EB">
              <w:rPr>
                <w:sz w:val="24"/>
                <w:szCs w:val="24"/>
              </w:rPr>
              <w:t xml:space="preserve"> </w:t>
            </w:r>
            <w:r w:rsidR="00310AEE">
              <w:rPr>
                <w:b/>
                <w:sz w:val="24"/>
                <w:szCs w:val="24"/>
              </w:rPr>
              <w:t>__</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Task Description:</w:t>
            </w:r>
          </w:p>
          <w:p w:rsidR="00275649" w:rsidRPr="002C6196" w:rsidRDefault="00641231" w:rsidP="002C6196">
            <w:pPr>
              <w:spacing w:after="0"/>
              <w:rPr>
                <w:sz w:val="24"/>
                <w:szCs w:val="24"/>
              </w:rPr>
            </w:pPr>
            <w:r>
              <w:rPr>
                <w:sz w:val="24"/>
                <w:szCs w:val="24"/>
              </w:rPr>
              <w:t>To create a manageable, personal tool that will help the learner identify their goals, learning goals, barriers and possible ways to overcome them while also achieving an end, a big picture goal</w:t>
            </w:r>
            <w:r w:rsidR="00680CC4">
              <w:rPr>
                <w:sz w:val="24"/>
                <w:szCs w:val="24"/>
              </w:rPr>
              <w:t>.</w:t>
            </w:r>
            <w:bookmarkStart w:id="0" w:name="_GoBack"/>
            <w:bookmarkEnd w:id="0"/>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2B1106" w:rsidRDefault="00F1218B" w:rsidP="002C6196">
            <w:pPr>
              <w:spacing w:after="0"/>
              <w:rPr>
                <w:sz w:val="24"/>
                <w:szCs w:val="24"/>
              </w:rPr>
            </w:pPr>
            <w:r>
              <w:rPr>
                <w:sz w:val="24"/>
                <w:szCs w:val="24"/>
              </w:rPr>
              <w:t>E: Manage Learning</w:t>
            </w:r>
            <w:r w:rsidR="00610AC2">
              <w:rPr>
                <w:sz w:val="24"/>
                <w:szCs w:val="24"/>
              </w:rPr>
              <w:t xml:space="preserve"> </w:t>
            </w:r>
          </w:p>
          <w:p w:rsidR="009A3712" w:rsidRDefault="009A3712" w:rsidP="002C6196">
            <w:pPr>
              <w:spacing w:after="0"/>
              <w:rPr>
                <w:color w:val="808080"/>
                <w:sz w:val="24"/>
                <w:szCs w:val="24"/>
              </w:rPr>
            </w:pPr>
            <w:r>
              <w:rPr>
                <w:color w:val="808080"/>
                <w:sz w:val="24"/>
                <w:szCs w:val="24"/>
              </w:rPr>
              <w:t>A: Find and Use Information</w:t>
            </w:r>
          </w:p>
          <w:p w:rsidR="0020352C" w:rsidRPr="002C6196" w:rsidRDefault="00F1218B" w:rsidP="005B7181">
            <w:pPr>
              <w:spacing w:after="0"/>
              <w:rPr>
                <w:b/>
                <w:sz w:val="24"/>
                <w:szCs w:val="24"/>
              </w:rPr>
            </w:pPr>
            <w:r>
              <w:rPr>
                <w:color w:val="808080"/>
                <w:sz w:val="24"/>
                <w:szCs w:val="24"/>
              </w:rPr>
              <w:t>B: Communicate Ideas and Information</w:t>
            </w:r>
          </w:p>
        </w:tc>
        <w:tc>
          <w:tcPr>
            <w:tcW w:w="6238" w:type="dxa"/>
            <w:shd w:val="clear" w:color="auto" w:fill="auto"/>
          </w:tcPr>
          <w:p w:rsidR="00275649" w:rsidRPr="002C6196" w:rsidRDefault="00275649" w:rsidP="002C6196">
            <w:pPr>
              <w:spacing w:after="0"/>
              <w:rPr>
                <w:b/>
                <w:sz w:val="24"/>
                <w:szCs w:val="24"/>
              </w:rPr>
            </w:pPr>
            <w:r w:rsidRPr="002C6196">
              <w:rPr>
                <w:b/>
                <w:sz w:val="24"/>
                <w:szCs w:val="24"/>
              </w:rPr>
              <w:t>Task Group(s):</w:t>
            </w:r>
          </w:p>
          <w:p w:rsidR="00275649" w:rsidRDefault="00F1218B" w:rsidP="002C6196">
            <w:pPr>
              <w:spacing w:after="0"/>
              <w:rPr>
                <w:sz w:val="24"/>
                <w:szCs w:val="24"/>
              </w:rPr>
            </w:pPr>
            <w:r>
              <w:rPr>
                <w:sz w:val="24"/>
                <w:szCs w:val="24"/>
              </w:rPr>
              <w:t>E.3</w:t>
            </w:r>
            <w:r w:rsidR="00483BB1" w:rsidRPr="002C6196">
              <w:rPr>
                <w:sz w:val="24"/>
                <w:szCs w:val="24"/>
              </w:rPr>
              <w:t xml:space="preserve">: </w:t>
            </w:r>
            <w:r>
              <w:rPr>
                <w:sz w:val="24"/>
                <w:szCs w:val="24"/>
              </w:rPr>
              <w:t>Manage Learning</w:t>
            </w:r>
          </w:p>
          <w:p w:rsidR="009A3712" w:rsidRDefault="009A3712" w:rsidP="003D71EA">
            <w:pPr>
              <w:spacing w:after="0"/>
              <w:rPr>
                <w:color w:val="808080"/>
                <w:sz w:val="24"/>
                <w:szCs w:val="24"/>
              </w:rPr>
            </w:pPr>
            <w:r>
              <w:rPr>
                <w:color w:val="808080"/>
                <w:sz w:val="24"/>
                <w:szCs w:val="24"/>
              </w:rPr>
              <w:t>A1: Read continuous text</w:t>
            </w:r>
          </w:p>
          <w:p w:rsidR="00E61977" w:rsidRPr="002C6196" w:rsidRDefault="00F1218B" w:rsidP="005B7181">
            <w:pPr>
              <w:spacing w:after="0"/>
              <w:rPr>
                <w:b/>
                <w:sz w:val="24"/>
                <w:szCs w:val="24"/>
              </w:rPr>
            </w:pPr>
            <w:r>
              <w:rPr>
                <w:color w:val="808080"/>
                <w:sz w:val="24"/>
                <w:szCs w:val="24"/>
              </w:rPr>
              <w:t>B3: Complete and create documents</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Level Indicators:</w:t>
            </w:r>
          </w:p>
          <w:p w:rsidR="00F1218B" w:rsidRDefault="00F1218B" w:rsidP="00F1218B">
            <w:pPr>
              <w:spacing w:after="0"/>
              <w:rPr>
                <w:sz w:val="24"/>
                <w:szCs w:val="24"/>
              </w:rPr>
            </w:pPr>
            <w:r>
              <w:rPr>
                <w:sz w:val="24"/>
                <w:szCs w:val="24"/>
              </w:rPr>
              <w:t>E3: Set realistic short- and long-term goals, use a variety of learning strategies, and monitor and evaluate own learning</w:t>
            </w:r>
          </w:p>
          <w:p w:rsidR="009A3712" w:rsidRDefault="009A3712" w:rsidP="002C6196">
            <w:pPr>
              <w:spacing w:after="0"/>
              <w:contextualSpacing/>
              <w:rPr>
                <w:color w:val="808080" w:themeColor="background1" w:themeShade="80"/>
                <w:sz w:val="24"/>
                <w:szCs w:val="24"/>
              </w:rPr>
            </w:pPr>
            <w:r>
              <w:rPr>
                <w:color w:val="808080" w:themeColor="background1" w:themeShade="80"/>
                <w:sz w:val="24"/>
                <w:szCs w:val="24"/>
              </w:rPr>
              <w:t>A1.3:</w:t>
            </w:r>
            <w:r>
              <w:rPr>
                <w:color w:val="808080" w:themeColor="background1" w:themeShade="80"/>
                <w:sz w:val="24"/>
                <w:szCs w:val="24"/>
              </w:rPr>
              <w:tab/>
              <w:t>Read longer texts to connect, evaluate and integrate ideas and information</w:t>
            </w:r>
          </w:p>
          <w:p w:rsidR="0020352C" w:rsidRPr="002C6196" w:rsidRDefault="003D71EA" w:rsidP="005B7181">
            <w:pPr>
              <w:spacing w:after="0"/>
              <w:contextualSpacing/>
              <w:rPr>
                <w:b/>
                <w:sz w:val="24"/>
                <w:szCs w:val="24"/>
              </w:rPr>
            </w:pPr>
            <w:r>
              <w:rPr>
                <w:color w:val="808080" w:themeColor="background1" w:themeShade="80"/>
                <w:sz w:val="24"/>
                <w:szCs w:val="24"/>
              </w:rPr>
              <w:t>B3.3a: Decide, what, where, and how to enter information in somewhat complex documents</w:t>
            </w:r>
          </w:p>
        </w:tc>
      </w:tr>
      <w:tr w:rsidR="00275649" w:rsidRPr="002C6196" w:rsidTr="002C6196">
        <w:tc>
          <w:tcPr>
            <w:tcW w:w="10915" w:type="dxa"/>
            <w:gridSpan w:val="2"/>
            <w:shd w:val="clear" w:color="auto" w:fill="auto"/>
          </w:tcPr>
          <w:p w:rsidR="00275649" w:rsidRPr="002C6196" w:rsidRDefault="00275649" w:rsidP="005B7181">
            <w:pPr>
              <w:spacing w:before="120" w:after="120"/>
              <w:rPr>
                <w:sz w:val="24"/>
                <w:szCs w:val="24"/>
              </w:rPr>
            </w:pPr>
            <w:r w:rsidRPr="002C6196">
              <w:rPr>
                <w:b/>
                <w:sz w:val="24"/>
                <w:szCs w:val="24"/>
              </w:rPr>
              <w:t>Performance Descriptors:</w:t>
            </w:r>
            <w:r w:rsidR="002C6196" w:rsidRPr="002C6196">
              <w:rPr>
                <w:b/>
                <w:sz w:val="24"/>
                <w:szCs w:val="24"/>
              </w:rPr>
              <w:t xml:space="preserve"> </w:t>
            </w:r>
            <w:r w:rsidR="005B7181">
              <w:rPr>
                <w:sz w:val="24"/>
                <w:szCs w:val="24"/>
              </w:rPr>
              <w:t xml:space="preserve">see the chart </w:t>
            </w:r>
            <w:hyperlink w:anchor="Performance" w:history="1">
              <w:r w:rsidR="005B7181" w:rsidRPr="005B7181">
                <w:rPr>
                  <w:rStyle w:val="Hyperlink"/>
                  <w:sz w:val="24"/>
                  <w:szCs w:val="24"/>
                </w:rPr>
                <w:t>or click here</w:t>
              </w:r>
            </w:hyperlink>
            <w:r w:rsidR="002C6196" w:rsidRPr="002C6196">
              <w:rPr>
                <w:sz w:val="24"/>
                <w:szCs w:val="24"/>
              </w:rPr>
              <w:t xml:space="preserve"> </w:t>
            </w:r>
          </w:p>
        </w:tc>
      </w:tr>
      <w:tr w:rsidR="005B7181" w:rsidRPr="002C6196" w:rsidTr="002C6196">
        <w:tc>
          <w:tcPr>
            <w:tcW w:w="10915" w:type="dxa"/>
            <w:gridSpan w:val="2"/>
            <w:shd w:val="clear" w:color="auto" w:fill="auto"/>
          </w:tcPr>
          <w:p w:rsidR="005B7181" w:rsidRPr="005B7181" w:rsidRDefault="005B7181" w:rsidP="002C6196">
            <w:pPr>
              <w:spacing w:before="120" w:after="120"/>
              <w:rPr>
                <w:sz w:val="24"/>
                <w:szCs w:val="24"/>
              </w:rPr>
            </w:pPr>
            <w:r>
              <w:rPr>
                <w:b/>
                <w:sz w:val="24"/>
                <w:szCs w:val="24"/>
              </w:rPr>
              <w:t xml:space="preserve">Skill Building Activities:  </w:t>
            </w:r>
            <w:r>
              <w:rPr>
                <w:sz w:val="24"/>
                <w:szCs w:val="24"/>
              </w:rPr>
              <w:t xml:space="preserve">see the last page </w:t>
            </w:r>
            <w:hyperlink w:anchor="Skill" w:history="1">
              <w:r w:rsidRPr="005B7181">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3D71EA" w:rsidRDefault="003D71EA" w:rsidP="003D71EA">
            <w:pPr>
              <w:pStyle w:val="ListParagraph"/>
              <w:numPr>
                <w:ilvl w:val="0"/>
                <w:numId w:val="3"/>
              </w:numPr>
              <w:spacing w:after="0"/>
              <w:rPr>
                <w:b/>
                <w:sz w:val="24"/>
                <w:szCs w:val="24"/>
              </w:rPr>
            </w:pPr>
            <w:r>
              <w:rPr>
                <w:sz w:val="24"/>
                <w:szCs w:val="24"/>
              </w:rPr>
              <w:t>Pen</w:t>
            </w:r>
          </w:p>
          <w:p w:rsidR="003D71EA" w:rsidRPr="003D71EA" w:rsidRDefault="003D71EA" w:rsidP="003D71EA">
            <w:pPr>
              <w:pStyle w:val="ListParagraph"/>
              <w:numPr>
                <w:ilvl w:val="0"/>
                <w:numId w:val="3"/>
              </w:numPr>
              <w:spacing w:after="0"/>
              <w:rPr>
                <w:b/>
                <w:sz w:val="24"/>
                <w:szCs w:val="24"/>
              </w:rPr>
            </w:pPr>
            <w:r>
              <w:rPr>
                <w:sz w:val="24"/>
                <w:szCs w:val="24"/>
              </w:rPr>
              <w:t>Paper</w:t>
            </w:r>
          </w:p>
          <w:p w:rsidR="003D71EA" w:rsidRPr="002C6196" w:rsidRDefault="003D71EA" w:rsidP="003D71EA">
            <w:pPr>
              <w:pStyle w:val="ListParagraph"/>
              <w:numPr>
                <w:ilvl w:val="0"/>
                <w:numId w:val="3"/>
              </w:numPr>
              <w:spacing w:after="0"/>
              <w:rPr>
                <w:b/>
                <w:sz w:val="24"/>
                <w:szCs w:val="24"/>
              </w:rPr>
            </w:pPr>
            <w:r w:rsidRPr="003D71EA">
              <w:rPr>
                <w:sz w:val="24"/>
                <w:szCs w:val="24"/>
              </w:rPr>
              <w:t>Computer; internet, Microsoft Office</w:t>
            </w:r>
          </w:p>
        </w:tc>
      </w:tr>
      <w:tr w:rsidR="0041560F" w:rsidRPr="002C6196" w:rsidTr="002C6196">
        <w:tc>
          <w:tcPr>
            <w:tcW w:w="10915" w:type="dxa"/>
            <w:gridSpan w:val="2"/>
            <w:shd w:val="clear" w:color="auto" w:fill="auto"/>
          </w:tcPr>
          <w:p w:rsidR="0041560F" w:rsidRPr="00E61977" w:rsidRDefault="0041560F" w:rsidP="0041560F">
            <w:pPr>
              <w:spacing w:after="0"/>
              <w:rPr>
                <w:rFonts w:asciiTheme="minorHAnsi" w:hAnsiTheme="minorHAnsi"/>
                <w:b/>
                <w:sz w:val="24"/>
                <w:szCs w:val="24"/>
              </w:rPr>
            </w:pPr>
            <w:r w:rsidRPr="00E61977">
              <w:rPr>
                <w:rFonts w:asciiTheme="minorHAnsi" w:hAnsiTheme="minorHAnsi"/>
                <w:b/>
                <w:sz w:val="24"/>
                <w:szCs w:val="24"/>
              </w:rPr>
              <w:t>ESKARGO:</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Uses context cues and personal experience to gather meaning from a document</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Navigates various displays of information to locate information</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Uses layout to locate information</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Performs complex searches using multiple search criteria</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Integrates several pieces of information from documents</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 xml:space="preserve">Makes inferences and draws conclusions </w:t>
            </w:r>
          </w:p>
          <w:p w:rsidR="003D71EA" w:rsidRPr="00E61977" w:rsidRDefault="003D71EA" w:rsidP="003D71EA">
            <w:pPr>
              <w:pStyle w:val="ListParagraph"/>
              <w:numPr>
                <w:ilvl w:val="0"/>
                <w:numId w:val="28"/>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Identifies sources, evaluates and integrates information</w:t>
            </w:r>
          </w:p>
          <w:p w:rsidR="0006579B" w:rsidRPr="00E61977" w:rsidRDefault="0006579B" w:rsidP="00E61977">
            <w:pPr>
              <w:pStyle w:val="ListParagraph"/>
              <w:numPr>
                <w:ilvl w:val="0"/>
                <w:numId w:val="31"/>
              </w:numPr>
              <w:autoSpaceDE w:val="0"/>
              <w:autoSpaceDN w:val="0"/>
              <w:adjustRightInd w:val="0"/>
              <w:spacing w:after="0" w:line="240" w:lineRule="auto"/>
              <w:rPr>
                <w:rFonts w:asciiTheme="minorHAnsi" w:hAnsiTheme="minorHAnsi" w:cs="Arial"/>
                <w:sz w:val="24"/>
                <w:szCs w:val="24"/>
                <w:lang w:eastAsia="en-CA"/>
              </w:rPr>
            </w:pPr>
            <w:r w:rsidRPr="00E61977">
              <w:rPr>
                <w:rFonts w:asciiTheme="minorHAnsi" w:hAnsiTheme="minorHAnsi" w:cs="Arial"/>
                <w:sz w:val="24"/>
                <w:szCs w:val="24"/>
                <w:lang w:eastAsia="en-CA"/>
              </w:rPr>
              <w:t>Draws from multiple sources as required (i.e., other documents and texts)</w:t>
            </w:r>
          </w:p>
          <w:p w:rsidR="0006579B" w:rsidRPr="00E61977" w:rsidRDefault="0006579B" w:rsidP="00E61977">
            <w:pPr>
              <w:pStyle w:val="ListParagraph"/>
              <w:numPr>
                <w:ilvl w:val="0"/>
                <w:numId w:val="30"/>
              </w:numPr>
              <w:autoSpaceDE w:val="0"/>
              <w:autoSpaceDN w:val="0"/>
              <w:adjustRightInd w:val="0"/>
              <w:spacing w:after="0" w:line="240" w:lineRule="auto"/>
              <w:rPr>
                <w:rFonts w:asciiTheme="minorHAnsi" w:hAnsiTheme="minorHAnsi" w:cs="Arial"/>
                <w:sz w:val="24"/>
                <w:szCs w:val="24"/>
                <w:lang w:eastAsia="en-CA"/>
              </w:rPr>
            </w:pPr>
            <w:r w:rsidRPr="00E61977">
              <w:rPr>
                <w:rFonts w:asciiTheme="minorHAnsi" w:hAnsiTheme="minorHAnsi" w:cs="Arial"/>
                <w:sz w:val="24"/>
                <w:szCs w:val="24"/>
                <w:lang w:eastAsia="en-CA"/>
              </w:rPr>
              <w:t>Uses layout to determine where to make entries</w:t>
            </w:r>
          </w:p>
          <w:p w:rsidR="00E61977" w:rsidRPr="00E61977" w:rsidRDefault="00E61977" w:rsidP="00E61977">
            <w:pPr>
              <w:pStyle w:val="ListParagraph"/>
              <w:numPr>
                <w:ilvl w:val="0"/>
                <w:numId w:val="30"/>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lastRenderedPageBreak/>
              <w:t>Organizes information in a variety of ways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Embraces the concept of goal-setting and the value of personal goals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Sets realistic goals for short timeframes (e.g., day, week, or month)</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Prioritizes goals and sets realistic timelines for goal achievement</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Identifies/plans out steps/activities to achieve short timeframe goals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Identifies markers that will show progress is being made</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Identifies possible barriers to achieving short timeframe goals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Plans possible solutions for overcoming obstacles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Identifies LBS goal and goal path based on assessment of own skills, needs, interest and abilities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Participates in the development of a Learner Plan based on own identified goal and learning needs</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Identifies with literacy staff, tasks that build toward goal achievement</w:t>
            </w:r>
          </w:p>
          <w:p w:rsidR="003B76BE" w:rsidRPr="00E61977" w:rsidRDefault="003B76BE" w:rsidP="003B76BE">
            <w:pPr>
              <w:numPr>
                <w:ilvl w:val="0"/>
                <w:numId w:val="21"/>
              </w:numPr>
              <w:autoSpaceDE w:val="0"/>
              <w:autoSpaceDN w:val="0"/>
              <w:adjustRightInd w:val="0"/>
              <w:spacing w:after="0"/>
              <w:rPr>
                <w:rFonts w:asciiTheme="minorHAnsi" w:hAnsiTheme="minorHAnsi" w:cs="Arial"/>
                <w:sz w:val="24"/>
                <w:szCs w:val="24"/>
                <w:lang w:eastAsia="en-CA"/>
              </w:rPr>
            </w:pPr>
            <w:r w:rsidRPr="00E61977">
              <w:rPr>
                <w:rFonts w:asciiTheme="minorHAnsi" w:hAnsiTheme="minorHAnsi" w:cs="Arial"/>
                <w:sz w:val="24"/>
                <w:szCs w:val="24"/>
                <w:lang w:eastAsia="en-CA"/>
              </w:rPr>
              <w:t>Identifies with literacy staff, milestones that will show progress toward goal completion</w:t>
            </w:r>
          </w:p>
          <w:p w:rsidR="003B76BE" w:rsidRPr="00E61977" w:rsidRDefault="003B76BE" w:rsidP="003B76BE">
            <w:pPr>
              <w:numPr>
                <w:ilvl w:val="0"/>
                <w:numId w:val="20"/>
              </w:numPr>
              <w:spacing w:after="0"/>
              <w:rPr>
                <w:rFonts w:asciiTheme="minorHAnsi" w:hAnsiTheme="minorHAnsi"/>
                <w:sz w:val="24"/>
                <w:szCs w:val="24"/>
              </w:rPr>
            </w:pPr>
            <w:r w:rsidRPr="00E61977">
              <w:rPr>
                <w:rFonts w:asciiTheme="minorHAnsi" w:hAnsiTheme="minorHAnsi" w:cs="Arial"/>
                <w:sz w:val="24"/>
                <w:szCs w:val="24"/>
                <w:lang w:eastAsia="en-CA"/>
              </w:rPr>
              <w:t xml:space="preserve">Adjusts goals, activities and timelines to address obstacles to achieving </w:t>
            </w:r>
          </w:p>
          <w:p w:rsidR="003B76BE" w:rsidRPr="00E61977" w:rsidRDefault="003B76BE" w:rsidP="003B76BE">
            <w:pPr>
              <w:numPr>
                <w:ilvl w:val="0"/>
                <w:numId w:val="20"/>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Uses multiple sources of information (text, document, classmate, co-worker) to complete a task</w:t>
            </w:r>
          </w:p>
          <w:p w:rsidR="003B76BE" w:rsidRPr="00E61977" w:rsidRDefault="003B76BE" w:rsidP="003B76BE">
            <w:pPr>
              <w:numPr>
                <w:ilvl w:val="0"/>
                <w:numId w:val="20"/>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Implements a number of learning strategies</w:t>
            </w:r>
          </w:p>
          <w:p w:rsidR="003B76BE" w:rsidRPr="00E61977" w:rsidRDefault="003B76BE" w:rsidP="00103F62">
            <w:pPr>
              <w:numPr>
                <w:ilvl w:val="0"/>
                <w:numId w:val="20"/>
              </w:numPr>
              <w:autoSpaceDE w:val="0"/>
              <w:autoSpaceDN w:val="0"/>
              <w:adjustRightInd w:val="0"/>
              <w:spacing w:after="0" w:line="240" w:lineRule="auto"/>
              <w:rPr>
                <w:rFonts w:asciiTheme="minorHAnsi" w:hAnsiTheme="minorHAnsi" w:cs="Arial"/>
                <w:color w:val="000000"/>
                <w:sz w:val="24"/>
                <w:szCs w:val="24"/>
                <w:lang w:eastAsia="en-CA"/>
              </w:rPr>
            </w:pPr>
            <w:r w:rsidRPr="00641231">
              <w:rPr>
                <w:rFonts w:asciiTheme="minorHAnsi" w:hAnsiTheme="minorHAnsi" w:cs="Arial"/>
                <w:color w:val="000000"/>
                <w:sz w:val="24"/>
                <w:szCs w:val="24"/>
                <w:lang w:eastAsia="en-CA"/>
              </w:rPr>
              <w:t>Shows increased ability to manage time</w:t>
            </w:r>
          </w:p>
          <w:p w:rsidR="003B76BE" w:rsidRPr="00E61977" w:rsidRDefault="003B76BE" w:rsidP="003B76BE">
            <w:pPr>
              <w:numPr>
                <w:ilvl w:val="0"/>
                <w:numId w:val="20"/>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MS Reference Specialty"/>
                <w:color w:val="000000"/>
                <w:sz w:val="24"/>
                <w:szCs w:val="24"/>
                <w:lang w:eastAsia="en-CA"/>
              </w:rPr>
              <w:t>Ad</w:t>
            </w:r>
            <w:r w:rsidRPr="00E61977">
              <w:rPr>
                <w:rFonts w:asciiTheme="minorHAnsi" w:hAnsiTheme="minorHAnsi" w:cs="Arial"/>
                <w:color w:val="000000"/>
                <w:sz w:val="24"/>
                <w:szCs w:val="24"/>
                <w:lang w:eastAsia="en-CA"/>
              </w:rPr>
              <w:t>apts to instructional approaches and learning materials that do not reflect preferred learning style</w:t>
            </w:r>
          </w:p>
          <w:p w:rsidR="003B76BE" w:rsidRPr="00E61977" w:rsidRDefault="003B76BE" w:rsidP="003B76BE">
            <w:pPr>
              <w:numPr>
                <w:ilvl w:val="0"/>
                <w:numId w:val="20"/>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Evaluates the quality and usefulness of various resources for completion of tasks</w:t>
            </w:r>
          </w:p>
          <w:p w:rsidR="003B76BE" w:rsidRPr="00E61977" w:rsidRDefault="003B76BE" w:rsidP="000F0DD2">
            <w:pPr>
              <w:numPr>
                <w:ilvl w:val="0"/>
                <w:numId w:val="26"/>
              </w:numPr>
              <w:autoSpaceDE w:val="0"/>
              <w:autoSpaceDN w:val="0"/>
              <w:adjustRightInd w:val="0"/>
              <w:spacing w:after="0" w:line="240" w:lineRule="auto"/>
              <w:rPr>
                <w:rFonts w:asciiTheme="minorHAnsi" w:hAnsiTheme="minorHAnsi" w:cs="Arial"/>
                <w:b/>
                <w:bCs/>
                <w:color w:val="FFFFFF"/>
                <w:sz w:val="24"/>
                <w:szCs w:val="24"/>
                <w:lang w:eastAsia="en-CA"/>
              </w:rPr>
            </w:pPr>
            <w:r w:rsidRPr="00E61977">
              <w:rPr>
                <w:rFonts w:asciiTheme="minorHAnsi" w:hAnsiTheme="minorHAnsi" w:cs="Arial"/>
                <w:color w:val="000000"/>
                <w:sz w:val="24"/>
                <w:szCs w:val="24"/>
                <w:lang w:eastAsia="en-CA"/>
              </w:rPr>
              <w:t>Transfers knowledge from previous learning in order to complete a new task</w:t>
            </w:r>
            <w:r w:rsidRPr="00E61977">
              <w:rPr>
                <w:rFonts w:asciiTheme="minorHAnsi" w:hAnsiTheme="minorHAnsi" w:cs="Arial"/>
                <w:b/>
                <w:bCs/>
                <w:color w:val="FFFFFF"/>
                <w:sz w:val="24"/>
                <w:szCs w:val="24"/>
                <w:lang w:eastAsia="en-CA"/>
              </w:rPr>
              <w:t>.3</w:t>
            </w:r>
          </w:p>
          <w:p w:rsidR="003B76BE" w:rsidRDefault="003B76BE" w:rsidP="000F0DD2">
            <w:pPr>
              <w:numPr>
                <w:ilvl w:val="0"/>
                <w:numId w:val="26"/>
              </w:numPr>
              <w:autoSpaceDE w:val="0"/>
              <w:autoSpaceDN w:val="0"/>
              <w:adjustRightInd w:val="0"/>
              <w:spacing w:after="0" w:line="240" w:lineRule="auto"/>
              <w:rPr>
                <w:rFonts w:asciiTheme="minorHAnsi" w:hAnsiTheme="minorHAnsi" w:cs="Arial"/>
                <w:color w:val="000000"/>
                <w:sz w:val="24"/>
                <w:szCs w:val="24"/>
                <w:lang w:eastAsia="en-CA"/>
              </w:rPr>
            </w:pPr>
            <w:r w:rsidRPr="00E61977">
              <w:rPr>
                <w:rFonts w:asciiTheme="minorHAnsi" w:hAnsiTheme="minorHAnsi" w:cs="Arial"/>
                <w:color w:val="000000"/>
                <w:sz w:val="24"/>
                <w:szCs w:val="24"/>
                <w:lang w:eastAsia="en-CA"/>
              </w:rPr>
              <w:t>Shows increased ability to monitor learning, and engages in self-reflection and</w:t>
            </w:r>
            <w:r w:rsidR="000F0DD2" w:rsidRPr="00E61977">
              <w:rPr>
                <w:rFonts w:asciiTheme="minorHAnsi" w:hAnsiTheme="minorHAnsi" w:cs="Arial"/>
                <w:color w:val="000000"/>
                <w:sz w:val="24"/>
                <w:szCs w:val="24"/>
                <w:lang w:eastAsia="en-CA"/>
              </w:rPr>
              <w:t xml:space="preserve"> </w:t>
            </w:r>
            <w:r w:rsidRPr="00E61977">
              <w:rPr>
                <w:rFonts w:asciiTheme="minorHAnsi" w:hAnsiTheme="minorHAnsi" w:cs="Arial"/>
                <w:color w:val="000000"/>
                <w:sz w:val="24"/>
                <w:szCs w:val="24"/>
                <w:lang w:eastAsia="en-CA"/>
              </w:rPr>
              <w:t>evaluation in relation to learning; i.e., does the following consistently and on a regular</w:t>
            </w:r>
            <w:r w:rsidR="000F0DD2" w:rsidRPr="00E61977">
              <w:rPr>
                <w:rFonts w:asciiTheme="minorHAnsi" w:hAnsiTheme="minorHAnsi" w:cs="Arial"/>
                <w:color w:val="000000"/>
                <w:sz w:val="24"/>
                <w:szCs w:val="24"/>
                <w:lang w:eastAsia="en-CA"/>
              </w:rPr>
              <w:t xml:space="preserve"> </w:t>
            </w:r>
            <w:r w:rsidRPr="00E61977">
              <w:rPr>
                <w:rFonts w:asciiTheme="minorHAnsi" w:hAnsiTheme="minorHAnsi" w:cs="Arial"/>
                <w:color w:val="000000"/>
                <w:sz w:val="24"/>
                <w:szCs w:val="24"/>
                <w:lang w:eastAsia="en-CA"/>
              </w:rPr>
              <w:t>basis</w:t>
            </w:r>
          </w:p>
          <w:p w:rsidR="00310AEE" w:rsidRDefault="00310AEE" w:rsidP="00310AEE">
            <w:pPr>
              <w:spacing w:after="0"/>
              <w:rPr>
                <w:b/>
                <w:sz w:val="24"/>
              </w:rPr>
            </w:pPr>
          </w:p>
          <w:p w:rsidR="00310AEE" w:rsidRDefault="00310AEE" w:rsidP="00310AEE">
            <w:pPr>
              <w:spacing w:after="0"/>
              <w:rPr>
                <w:b/>
                <w:sz w:val="24"/>
              </w:rPr>
            </w:pPr>
            <w:r>
              <w:rPr>
                <w:b/>
                <w:sz w:val="24"/>
              </w:rPr>
              <w:t>Attitudes:</w:t>
            </w:r>
          </w:p>
          <w:p w:rsidR="00310AEE" w:rsidRDefault="00310AEE" w:rsidP="00310AEE">
            <w:pPr>
              <w:spacing w:after="0"/>
              <w:rPr>
                <w:sz w:val="24"/>
              </w:rPr>
            </w:pPr>
            <w:r>
              <w:rPr>
                <w:sz w:val="24"/>
              </w:rPr>
              <w:t xml:space="preserve">Practitioner,  </w:t>
            </w:r>
          </w:p>
          <w:p w:rsidR="00310AEE" w:rsidRDefault="00310AEE" w:rsidP="00310AEE">
            <w:pPr>
              <w:spacing w:after="0"/>
              <w:rPr>
                <w:sz w:val="24"/>
              </w:rPr>
            </w:pPr>
            <w:r>
              <w:rPr>
                <w:sz w:val="24"/>
              </w:rPr>
              <w:t>We encourage you to talk with the learner about attitudes required to complete this task set.  The context of the task has to be considered when identifying attitudes.  With your learner, please check one of the following:</w:t>
            </w:r>
          </w:p>
          <w:p w:rsidR="0041560F" w:rsidRPr="00E61977" w:rsidRDefault="00310AEE" w:rsidP="00413372">
            <w:pPr>
              <w:rPr>
                <w:rFonts w:asciiTheme="minorHAnsi" w:hAnsiTheme="minorHAnsi"/>
                <w:sz w:val="24"/>
                <w:szCs w:val="24"/>
              </w:rPr>
            </w:pPr>
            <w:r>
              <w:rPr>
                <w:sz w:val="24"/>
              </w:rPr>
              <w:sym w:font="Symbol" w:char="F07F"/>
            </w:r>
            <w:r>
              <w:rPr>
                <w:sz w:val="24"/>
              </w:rPr>
              <w:t xml:space="preserve"> Attitude is not important</w:t>
            </w:r>
            <w:r>
              <w:rPr>
                <w:sz w:val="24"/>
              </w:rPr>
              <w:tab/>
            </w:r>
            <w:r>
              <w:rPr>
                <w:sz w:val="24"/>
              </w:rPr>
              <w:sym w:font="Symbol" w:char="F07F"/>
            </w:r>
            <w:r>
              <w:rPr>
                <w:sz w:val="24"/>
              </w:rPr>
              <w:t xml:space="preserve"> Attitude is somewhat important</w:t>
            </w:r>
            <w:r>
              <w:rPr>
                <w:sz w:val="24"/>
              </w:rPr>
              <w:tab/>
            </w:r>
            <w:r>
              <w:rPr>
                <w:sz w:val="24"/>
              </w:rPr>
              <w:sym w:font="Symbol" w:char="F07F"/>
            </w:r>
            <w:r>
              <w:rPr>
                <w:sz w:val="24"/>
              </w:rPr>
              <w:t xml:space="preserve"> Attitude is very important</w:t>
            </w:r>
          </w:p>
        </w:tc>
      </w:tr>
    </w:tbl>
    <w:p w:rsidR="001625C4" w:rsidRDefault="001625C4" w:rsidP="002C6196">
      <w:pPr>
        <w:jc w:val="both"/>
        <w:rPr>
          <w:b/>
          <w:sz w:val="24"/>
          <w:szCs w:val="24"/>
        </w:rPr>
      </w:pPr>
    </w:p>
    <w:p w:rsidR="001625C4" w:rsidRDefault="001625C4">
      <w:pPr>
        <w:spacing w:after="0" w:line="240" w:lineRule="auto"/>
        <w:rPr>
          <w:b/>
          <w:sz w:val="24"/>
          <w:szCs w:val="24"/>
        </w:rPr>
      </w:pPr>
      <w:r>
        <w:rPr>
          <w:b/>
          <w:sz w:val="24"/>
          <w:szCs w:val="24"/>
        </w:rPr>
        <w:br w:type="page"/>
      </w:r>
    </w:p>
    <w:p w:rsidR="005B7181" w:rsidRDefault="005B7181" w:rsidP="002C6196">
      <w:pPr>
        <w:jc w:val="both"/>
        <w:rPr>
          <w:b/>
          <w:sz w:val="24"/>
          <w:szCs w:val="24"/>
        </w:rPr>
      </w:pPr>
    </w:p>
    <w:p w:rsidR="00B83CAD" w:rsidRPr="002C6196" w:rsidRDefault="00B83CAD" w:rsidP="002C6196">
      <w:pPr>
        <w:jc w:val="both"/>
        <w:rPr>
          <w:b/>
          <w:sz w:val="24"/>
          <w:szCs w:val="24"/>
        </w:rPr>
      </w:pPr>
      <w:r w:rsidRPr="002C6196">
        <w:rPr>
          <w:b/>
          <w:sz w:val="24"/>
          <w:szCs w:val="24"/>
        </w:rPr>
        <w:t>Task Title:</w:t>
      </w:r>
      <w:r w:rsidR="002C6196">
        <w:rPr>
          <w:b/>
          <w:sz w:val="24"/>
          <w:szCs w:val="24"/>
        </w:rPr>
        <w:t xml:space="preserve"> </w:t>
      </w:r>
      <w:r w:rsidR="000F0DD2" w:rsidRPr="000F0DD2">
        <w:rPr>
          <w:sz w:val="24"/>
          <w:szCs w:val="24"/>
        </w:rPr>
        <w:t>Manage Your Learning</w:t>
      </w:r>
    </w:p>
    <w:p w:rsidR="00BE3A08" w:rsidRDefault="00BE3A08" w:rsidP="00CE577B">
      <w:pPr>
        <w:rPr>
          <w:rFonts w:ascii="Book Antiqua" w:hAnsi="Book Antiqua"/>
          <w:b/>
          <w:sz w:val="24"/>
          <w:szCs w:val="24"/>
        </w:rPr>
      </w:pPr>
      <w:r w:rsidRPr="002C6196">
        <w:rPr>
          <w:rFonts w:ascii="Book Antiqua" w:hAnsi="Book Antiqua"/>
          <w:b/>
          <w:sz w:val="24"/>
          <w:szCs w:val="24"/>
        </w:rPr>
        <w:t xml:space="preserve">Learner Information and Tasks: </w:t>
      </w:r>
    </w:p>
    <w:p w:rsidR="002C6196" w:rsidRDefault="00CE577B" w:rsidP="00CE577B">
      <w:pPr>
        <w:rPr>
          <w:rFonts w:ascii="Book Antiqua" w:hAnsi="Book Antiqua"/>
          <w:sz w:val="24"/>
          <w:szCs w:val="24"/>
        </w:rPr>
      </w:pPr>
      <w:r>
        <w:rPr>
          <w:rFonts w:ascii="Book Antiqua" w:hAnsi="Book Antiqua"/>
          <w:sz w:val="24"/>
          <w:szCs w:val="24"/>
        </w:rPr>
        <w:t xml:space="preserve">People learn in </w:t>
      </w:r>
      <w:r w:rsidR="00310AEE">
        <w:rPr>
          <w:rFonts w:ascii="Book Antiqua" w:hAnsi="Book Antiqua"/>
          <w:sz w:val="24"/>
          <w:szCs w:val="24"/>
        </w:rPr>
        <w:t xml:space="preserve">different ways. Some </w:t>
      </w:r>
      <w:r w:rsidR="005A20A9">
        <w:rPr>
          <w:rFonts w:ascii="Book Antiqua" w:hAnsi="Book Antiqua"/>
          <w:sz w:val="24"/>
          <w:szCs w:val="24"/>
        </w:rPr>
        <w:t xml:space="preserve">learn best by doing, </w:t>
      </w:r>
      <w:r w:rsidR="001534D8">
        <w:rPr>
          <w:rFonts w:ascii="Book Antiqua" w:hAnsi="Book Antiqua"/>
          <w:sz w:val="24"/>
          <w:szCs w:val="24"/>
        </w:rPr>
        <w:t xml:space="preserve">while </w:t>
      </w:r>
      <w:r w:rsidRPr="00CE577B">
        <w:rPr>
          <w:rFonts w:ascii="Book Antiqua" w:hAnsi="Book Antiqua"/>
          <w:sz w:val="24"/>
          <w:szCs w:val="24"/>
        </w:rPr>
        <w:t>others prefer to learn by listening or reading. Some learn best in</w:t>
      </w:r>
      <w:r>
        <w:rPr>
          <w:rFonts w:ascii="Book Antiqua" w:hAnsi="Book Antiqua"/>
          <w:sz w:val="24"/>
          <w:szCs w:val="24"/>
        </w:rPr>
        <w:t xml:space="preserve"> </w:t>
      </w:r>
      <w:r w:rsidRPr="00CE577B">
        <w:rPr>
          <w:rFonts w:ascii="Book Antiqua" w:hAnsi="Book Antiqua"/>
          <w:sz w:val="24"/>
          <w:szCs w:val="24"/>
        </w:rPr>
        <w:t xml:space="preserve">group situations, </w:t>
      </w:r>
      <w:r w:rsidR="001534D8">
        <w:rPr>
          <w:rFonts w:ascii="Book Antiqua" w:hAnsi="Book Antiqua"/>
          <w:sz w:val="24"/>
          <w:szCs w:val="24"/>
        </w:rPr>
        <w:t xml:space="preserve">and </w:t>
      </w:r>
      <w:r w:rsidRPr="00CE577B">
        <w:rPr>
          <w:rFonts w:ascii="Book Antiqua" w:hAnsi="Book Antiqua"/>
          <w:sz w:val="24"/>
          <w:szCs w:val="24"/>
        </w:rPr>
        <w:t xml:space="preserve">others learn best alone. </w:t>
      </w:r>
      <w:r w:rsidR="00241D5F">
        <w:rPr>
          <w:rFonts w:ascii="Book Antiqua" w:hAnsi="Book Antiqua"/>
          <w:sz w:val="24"/>
          <w:szCs w:val="24"/>
        </w:rPr>
        <w:t>Adapting a</w:t>
      </w:r>
      <w:r w:rsidR="0098082F">
        <w:rPr>
          <w:rFonts w:ascii="Book Antiqua" w:hAnsi="Book Antiqua"/>
          <w:sz w:val="24"/>
          <w:szCs w:val="24"/>
        </w:rPr>
        <w:t xml:space="preserve"> learning style and preference to new learning experiences </w:t>
      </w:r>
      <w:r w:rsidR="00241D5F">
        <w:rPr>
          <w:rFonts w:ascii="Book Antiqua" w:hAnsi="Book Antiqua"/>
          <w:sz w:val="24"/>
          <w:szCs w:val="24"/>
        </w:rPr>
        <w:t xml:space="preserve">by </w:t>
      </w:r>
      <w:r w:rsidRPr="00CE577B">
        <w:rPr>
          <w:rFonts w:ascii="Book Antiqua" w:hAnsi="Book Antiqua"/>
          <w:sz w:val="24"/>
          <w:szCs w:val="24"/>
        </w:rPr>
        <w:t>experimenting and</w:t>
      </w:r>
      <w:r>
        <w:rPr>
          <w:rFonts w:ascii="Book Antiqua" w:hAnsi="Book Antiqua"/>
          <w:sz w:val="24"/>
          <w:szCs w:val="24"/>
        </w:rPr>
        <w:t xml:space="preserve"> </w:t>
      </w:r>
      <w:r w:rsidRPr="00CE577B">
        <w:rPr>
          <w:rFonts w:ascii="Book Antiqua" w:hAnsi="Book Antiqua"/>
          <w:sz w:val="24"/>
          <w:szCs w:val="24"/>
        </w:rPr>
        <w:t xml:space="preserve">adapting </w:t>
      </w:r>
      <w:r>
        <w:rPr>
          <w:rFonts w:ascii="Book Antiqua" w:hAnsi="Book Antiqua"/>
          <w:sz w:val="24"/>
          <w:szCs w:val="24"/>
        </w:rPr>
        <w:t>techniques</w:t>
      </w:r>
      <w:r w:rsidR="00241D5F">
        <w:rPr>
          <w:rFonts w:ascii="Book Antiqua" w:hAnsi="Book Antiqua"/>
          <w:sz w:val="24"/>
          <w:szCs w:val="24"/>
        </w:rPr>
        <w:t xml:space="preserve"> is learning!</w:t>
      </w:r>
      <w:r>
        <w:rPr>
          <w:rFonts w:ascii="Book Antiqua" w:hAnsi="Book Antiqua"/>
          <w:sz w:val="24"/>
          <w:szCs w:val="24"/>
        </w:rPr>
        <w:t xml:space="preserve"> </w:t>
      </w:r>
    </w:p>
    <w:p w:rsidR="00E61977" w:rsidRDefault="009A3712" w:rsidP="00CE577B">
      <w:pPr>
        <w:rPr>
          <w:rFonts w:ascii="Book Antiqua" w:hAnsi="Book Antiqua"/>
          <w:sz w:val="24"/>
          <w:szCs w:val="24"/>
        </w:rPr>
      </w:pPr>
      <w:r>
        <w:rPr>
          <w:rFonts w:ascii="Book Antiqua" w:hAnsi="Book Antiqua"/>
          <w:sz w:val="24"/>
          <w:szCs w:val="24"/>
        </w:rPr>
        <w:t>Look at the following website</w:t>
      </w:r>
      <w:r w:rsidR="00B51BB7">
        <w:rPr>
          <w:rFonts w:ascii="Book Antiqua" w:hAnsi="Book Antiqua"/>
          <w:sz w:val="24"/>
          <w:szCs w:val="24"/>
        </w:rPr>
        <w:t xml:space="preserve"> and read Chapter 1</w:t>
      </w:r>
      <w:r>
        <w:rPr>
          <w:rFonts w:ascii="Book Antiqua" w:hAnsi="Book Antiqua"/>
          <w:sz w:val="24"/>
          <w:szCs w:val="24"/>
        </w:rPr>
        <w:t>:</w:t>
      </w:r>
    </w:p>
    <w:p w:rsidR="00CE577B" w:rsidRDefault="00C847B8" w:rsidP="00CE577B">
      <w:pPr>
        <w:rPr>
          <w:rFonts w:ascii="Book Antiqua" w:hAnsi="Book Antiqua"/>
          <w:sz w:val="24"/>
          <w:szCs w:val="24"/>
        </w:rPr>
      </w:pPr>
      <w:hyperlink r:id="rId9" w:history="1">
        <w:r w:rsidR="009A3712" w:rsidRPr="0091215E">
          <w:rPr>
            <w:rStyle w:val="Hyperlink"/>
            <w:rFonts w:ascii="Book Antiqua" w:hAnsi="Book Antiqua"/>
            <w:sz w:val="24"/>
            <w:szCs w:val="24"/>
          </w:rPr>
          <w:t>http://www.nuigalway.ie/student_services/documents/study_skills.pdf</w:t>
        </w:r>
      </w:hyperlink>
      <w:r w:rsidR="009A3712">
        <w:rPr>
          <w:rFonts w:ascii="Book Antiqua" w:hAnsi="Book Antiqua"/>
          <w:sz w:val="24"/>
          <w:szCs w:val="24"/>
        </w:rPr>
        <w:t xml:space="preserve"> </w:t>
      </w:r>
    </w:p>
    <w:p w:rsidR="009A3712" w:rsidRDefault="009A3712" w:rsidP="00CE577B">
      <w:pPr>
        <w:rPr>
          <w:rFonts w:ascii="Book Antiqua" w:hAnsi="Book Antiqua"/>
          <w:sz w:val="24"/>
          <w:szCs w:val="24"/>
        </w:rPr>
      </w:pPr>
      <w:r>
        <w:rPr>
          <w:rFonts w:ascii="Book Antiqua" w:hAnsi="Book Antiqua"/>
          <w:b/>
          <w:sz w:val="24"/>
          <w:szCs w:val="24"/>
        </w:rPr>
        <w:t xml:space="preserve">Task 1:  </w:t>
      </w:r>
      <w:r w:rsidR="00B51BB7">
        <w:rPr>
          <w:rFonts w:ascii="Book Antiqua" w:hAnsi="Book Antiqua"/>
          <w:b/>
          <w:sz w:val="24"/>
          <w:szCs w:val="24"/>
        </w:rPr>
        <w:tab/>
      </w:r>
      <w:r w:rsidR="00B51BB7">
        <w:rPr>
          <w:rFonts w:ascii="Book Antiqua" w:hAnsi="Book Antiqua"/>
          <w:sz w:val="24"/>
          <w:szCs w:val="24"/>
        </w:rPr>
        <w:t>Explain what GRA means.</w:t>
      </w:r>
    </w:p>
    <w:p w:rsidR="00B51BB7" w:rsidRDefault="00B51BB7" w:rsidP="00CE577B">
      <w:pPr>
        <w:rPr>
          <w:rFonts w:ascii="Book Antiqua" w:hAnsi="Book Antiqua"/>
          <w:sz w:val="24"/>
          <w:szCs w:val="24"/>
        </w:rPr>
      </w:pP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B51BB7" w:rsidRDefault="00B51BB7" w:rsidP="00CE577B">
      <w:pPr>
        <w:rPr>
          <w:rFonts w:ascii="Book Antiqua" w:hAnsi="Book Antiqua"/>
          <w:sz w:val="24"/>
          <w:szCs w:val="24"/>
        </w:rPr>
      </w:pPr>
      <w:r w:rsidRPr="00B51BB7">
        <w:rPr>
          <w:rFonts w:ascii="Book Antiqua" w:hAnsi="Book Antiqua"/>
          <w:b/>
          <w:sz w:val="24"/>
          <w:szCs w:val="24"/>
        </w:rPr>
        <w:t>Task 2:</w:t>
      </w:r>
      <w:r>
        <w:rPr>
          <w:rFonts w:ascii="Book Antiqua" w:hAnsi="Book Antiqua"/>
          <w:sz w:val="24"/>
          <w:szCs w:val="24"/>
        </w:rPr>
        <w:tab/>
        <w:t>How can you apply GRA in your own life?</w:t>
      </w:r>
    </w:p>
    <w:p w:rsidR="00B51BB7" w:rsidRDefault="00B51BB7" w:rsidP="00CE577B">
      <w:pPr>
        <w:rPr>
          <w:rFonts w:ascii="Book Antiqua" w:hAnsi="Book Antiqua"/>
          <w:sz w:val="24"/>
          <w:szCs w:val="24"/>
        </w:rPr>
      </w:pP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B51BB7" w:rsidRPr="00B51BB7" w:rsidRDefault="00B51BB7" w:rsidP="00CE577B">
      <w:pPr>
        <w:rPr>
          <w:rFonts w:ascii="Book Antiqua" w:hAnsi="Book Antiqua"/>
          <w:sz w:val="24"/>
          <w:szCs w:val="24"/>
        </w:rPr>
      </w:pPr>
      <w:r>
        <w:rPr>
          <w:rFonts w:ascii="Book Antiqua" w:hAnsi="Book Antiqua"/>
          <w:sz w:val="24"/>
          <w:szCs w:val="24"/>
        </w:rPr>
        <w:t>Look at the following website and read the section “Understanding Procrastination”:</w:t>
      </w:r>
    </w:p>
    <w:p w:rsidR="005858EC" w:rsidRDefault="00C847B8" w:rsidP="00CE577B">
      <w:pPr>
        <w:rPr>
          <w:rFonts w:ascii="Book Antiqua" w:hAnsi="Book Antiqua"/>
          <w:sz w:val="24"/>
          <w:szCs w:val="24"/>
        </w:rPr>
      </w:pPr>
      <w:hyperlink r:id="rId10" w:history="1">
        <w:r w:rsidR="009A3712" w:rsidRPr="0091215E">
          <w:rPr>
            <w:rStyle w:val="Hyperlink"/>
            <w:rFonts w:ascii="Book Antiqua" w:hAnsi="Book Antiqua"/>
            <w:sz w:val="24"/>
            <w:szCs w:val="24"/>
          </w:rPr>
          <w:t>http://www.learningcommons.uoguelph.ca/guides/time_management/</w:t>
        </w:r>
      </w:hyperlink>
      <w:r w:rsidR="009A3712">
        <w:rPr>
          <w:rFonts w:ascii="Book Antiqua" w:hAnsi="Book Antiqua"/>
          <w:sz w:val="24"/>
          <w:szCs w:val="24"/>
        </w:rPr>
        <w:t xml:space="preserve"> </w:t>
      </w:r>
    </w:p>
    <w:p w:rsidR="00B51BB7" w:rsidRDefault="00B51BB7" w:rsidP="00CE577B">
      <w:pPr>
        <w:rPr>
          <w:rFonts w:ascii="Book Antiqua" w:hAnsi="Book Antiqua"/>
          <w:sz w:val="24"/>
          <w:szCs w:val="24"/>
        </w:rPr>
      </w:pPr>
      <w:r>
        <w:rPr>
          <w:rFonts w:ascii="Book Antiqua" w:hAnsi="Book Antiqua"/>
          <w:b/>
          <w:sz w:val="24"/>
          <w:szCs w:val="24"/>
        </w:rPr>
        <w:t>Task 3:</w:t>
      </w:r>
      <w:r>
        <w:rPr>
          <w:rFonts w:ascii="Book Antiqua" w:hAnsi="Book Antiqua"/>
          <w:b/>
          <w:sz w:val="24"/>
          <w:szCs w:val="24"/>
        </w:rPr>
        <w:tab/>
      </w:r>
      <w:r w:rsidR="00030F8B">
        <w:rPr>
          <w:rFonts w:ascii="Book Antiqua" w:hAnsi="Book Antiqua"/>
          <w:sz w:val="24"/>
          <w:szCs w:val="24"/>
        </w:rPr>
        <w:t>When do you procrastinate most often?</w:t>
      </w: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030F8B" w:rsidRDefault="00030F8B" w:rsidP="00CE577B">
      <w:pPr>
        <w:rPr>
          <w:rFonts w:ascii="Book Antiqua" w:hAnsi="Book Antiqua"/>
          <w:sz w:val="24"/>
          <w:szCs w:val="24"/>
        </w:rPr>
      </w:pPr>
      <w:r w:rsidRPr="00F9129B">
        <w:rPr>
          <w:rFonts w:ascii="Book Antiqua" w:hAnsi="Book Antiqua"/>
          <w:b/>
          <w:sz w:val="24"/>
          <w:szCs w:val="24"/>
        </w:rPr>
        <w:t>Task 4:</w:t>
      </w:r>
      <w:r>
        <w:rPr>
          <w:rFonts w:ascii="Book Antiqua" w:hAnsi="Book Antiqua"/>
          <w:sz w:val="24"/>
          <w:szCs w:val="24"/>
        </w:rPr>
        <w:tab/>
        <w:t>How can you change this procrastination problem?</w:t>
      </w: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030F8B" w:rsidRDefault="00030F8B" w:rsidP="00CE577B">
      <w:pPr>
        <w:rPr>
          <w:rFonts w:ascii="Book Antiqua" w:hAnsi="Book Antiqua"/>
          <w:sz w:val="24"/>
          <w:szCs w:val="24"/>
        </w:rPr>
      </w:pPr>
      <w:r w:rsidRPr="00F9129B">
        <w:rPr>
          <w:rFonts w:ascii="Book Antiqua" w:hAnsi="Book Antiqua"/>
          <w:b/>
          <w:sz w:val="24"/>
          <w:szCs w:val="24"/>
        </w:rPr>
        <w:lastRenderedPageBreak/>
        <w:t>Task 5:</w:t>
      </w:r>
      <w:r>
        <w:rPr>
          <w:rFonts w:ascii="Book Antiqua" w:hAnsi="Book Antiqua"/>
          <w:sz w:val="24"/>
          <w:szCs w:val="24"/>
        </w:rPr>
        <w:tab/>
        <w:t>Where are you when you procrastinate?</w:t>
      </w: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030F8B" w:rsidRDefault="00030F8B" w:rsidP="00CE577B">
      <w:pPr>
        <w:rPr>
          <w:rFonts w:ascii="Book Antiqua" w:hAnsi="Book Antiqua"/>
          <w:sz w:val="24"/>
          <w:szCs w:val="24"/>
        </w:rPr>
      </w:pPr>
      <w:r w:rsidRPr="00F9129B">
        <w:rPr>
          <w:rFonts w:ascii="Book Antiqua" w:hAnsi="Book Antiqua"/>
          <w:b/>
          <w:sz w:val="24"/>
          <w:szCs w:val="24"/>
        </w:rPr>
        <w:t>Task 6:</w:t>
      </w:r>
      <w:r>
        <w:rPr>
          <w:rFonts w:ascii="Book Antiqua" w:hAnsi="Book Antiqua"/>
          <w:sz w:val="24"/>
          <w:szCs w:val="24"/>
        </w:rPr>
        <w:tab/>
      </w:r>
      <w:r w:rsidR="00963B8B">
        <w:rPr>
          <w:rFonts w:ascii="Book Antiqua" w:hAnsi="Book Antiqua"/>
          <w:sz w:val="24"/>
          <w:szCs w:val="24"/>
        </w:rPr>
        <w:t>How can you deal with a noise distraction?</w:t>
      </w:r>
    </w:p>
    <w:p w:rsidR="00963B8B" w:rsidRDefault="00963B8B" w:rsidP="00CE577B">
      <w:pPr>
        <w:rPr>
          <w:rFonts w:ascii="Book Antiqua" w:hAnsi="Book Antiqua"/>
          <w:sz w:val="24"/>
          <w:szCs w:val="24"/>
        </w:rPr>
      </w:pPr>
    </w:p>
    <w:p w:rsidR="00C33129" w:rsidRDefault="00C33129" w:rsidP="00CE577B">
      <w:pPr>
        <w:rPr>
          <w:rFonts w:ascii="Book Antiqua" w:hAnsi="Book Antiqua"/>
          <w:sz w:val="24"/>
          <w:szCs w:val="24"/>
        </w:rPr>
      </w:pPr>
    </w:p>
    <w:p w:rsidR="00C33129" w:rsidRDefault="00C33129" w:rsidP="00CE577B">
      <w:pPr>
        <w:rPr>
          <w:rFonts w:ascii="Book Antiqua" w:hAnsi="Book Antiqua"/>
          <w:sz w:val="24"/>
          <w:szCs w:val="24"/>
        </w:rPr>
      </w:pPr>
    </w:p>
    <w:p w:rsidR="00963B8B" w:rsidRPr="00030F8B" w:rsidRDefault="00963B8B" w:rsidP="00CE577B">
      <w:pPr>
        <w:rPr>
          <w:rFonts w:ascii="Book Antiqua" w:hAnsi="Book Antiqua"/>
          <w:sz w:val="24"/>
          <w:szCs w:val="24"/>
        </w:rPr>
      </w:pPr>
      <w:r>
        <w:rPr>
          <w:rFonts w:ascii="Book Antiqua" w:hAnsi="Book Antiqua"/>
          <w:sz w:val="24"/>
          <w:szCs w:val="24"/>
        </w:rPr>
        <w:t>Look at the following website and view the PowerPoint presentation:</w:t>
      </w:r>
    </w:p>
    <w:p w:rsidR="00D279DA" w:rsidRDefault="00C847B8" w:rsidP="00CE577B">
      <w:pPr>
        <w:rPr>
          <w:rFonts w:ascii="Book Antiqua" w:hAnsi="Book Antiqua"/>
          <w:sz w:val="24"/>
          <w:szCs w:val="24"/>
        </w:rPr>
      </w:pPr>
      <w:hyperlink r:id="rId11" w:history="1">
        <w:r w:rsidR="009A3712" w:rsidRPr="0091215E">
          <w:rPr>
            <w:rStyle w:val="Hyperlink"/>
            <w:rFonts w:ascii="Book Antiqua" w:hAnsi="Book Antiqua"/>
            <w:sz w:val="24"/>
            <w:szCs w:val="24"/>
          </w:rPr>
          <w:t>http://www.slideshare.net/oumoer/learning-skills-1-managing-your-learning-slides</w:t>
        </w:r>
      </w:hyperlink>
      <w:r w:rsidR="009A3712">
        <w:rPr>
          <w:rFonts w:ascii="Book Antiqua" w:hAnsi="Book Antiqua"/>
          <w:sz w:val="24"/>
          <w:szCs w:val="24"/>
        </w:rPr>
        <w:t xml:space="preserve"> </w:t>
      </w:r>
    </w:p>
    <w:p w:rsidR="00AD7F4B" w:rsidRDefault="00610AC2" w:rsidP="00963B8B">
      <w:pPr>
        <w:pStyle w:val="ListParagraph"/>
        <w:ind w:left="1440" w:hanging="1440"/>
        <w:contextualSpacing w:val="0"/>
        <w:rPr>
          <w:rFonts w:ascii="Book Antiqua" w:hAnsi="Book Antiqua"/>
          <w:sz w:val="24"/>
          <w:szCs w:val="24"/>
        </w:rPr>
      </w:pPr>
      <w:proofErr w:type="gramStart"/>
      <w:r w:rsidRPr="00610AC2">
        <w:rPr>
          <w:rFonts w:ascii="Book Antiqua" w:hAnsi="Book Antiqua"/>
          <w:b/>
          <w:sz w:val="24"/>
          <w:szCs w:val="24"/>
        </w:rPr>
        <w:t xml:space="preserve">Task </w:t>
      </w:r>
      <w:r w:rsidR="00963B8B">
        <w:rPr>
          <w:rFonts w:ascii="Book Antiqua" w:hAnsi="Book Antiqua"/>
          <w:b/>
          <w:sz w:val="24"/>
          <w:szCs w:val="24"/>
        </w:rPr>
        <w:t>7</w:t>
      </w:r>
      <w:r w:rsidRPr="00610AC2">
        <w:rPr>
          <w:rFonts w:ascii="Book Antiqua" w:hAnsi="Book Antiqua"/>
          <w:b/>
          <w:sz w:val="24"/>
          <w:szCs w:val="24"/>
        </w:rPr>
        <w:t>:</w:t>
      </w:r>
      <w:r w:rsidR="00FC444D">
        <w:rPr>
          <w:rFonts w:ascii="Book Antiqua" w:hAnsi="Book Antiqua"/>
          <w:b/>
          <w:sz w:val="24"/>
          <w:szCs w:val="24"/>
        </w:rPr>
        <w:t xml:space="preserve"> </w:t>
      </w:r>
      <w:r w:rsidR="00FC444D">
        <w:rPr>
          <w:rFonts w:ascii="Book Antiqua" w:hAnsi="Book Antiqua"/>
          <w:b/>
          <w:sz w:val="24"/>
          <w:szCs w:val="24"/>
        </w:rPr>
        <w:tab/>
      </w:r>
      <w:r w:rsidR="00F9129B">
        <w:rPr>
          <w:rFonts w:ascii="Book Antiqua" w:hAnsi="Book Antiqua"/>
          <w:sz w:val="24"/>
          <w:szCs w:val="24"/>
        </w:rPr>
        <w:t>List 2</w:t>
      </w:r>
      <w:r w:rsidR="00963B8B">
        <w:rPr>
          <w:rFonts w:ascii="Book Antiqua" w:hAnsi="Book Antiqua"/>
          <w:sz w:val="24"/>
          <w:szCs w:val="24"/>
        </w:rPr>
        <w:t xml:space="preserve"> </w:t>
      </w:r>
      <w:r w:rsidR="00F9129B">
        <w:rPr>
          <w:rFonts w:ascii="Book Antiqua" w:hAnsi="Book Antiqua"/>
          <w:sz w:val="24"/>
          <w:szCs w:val="24"/>
        </w:rPr>
        <w:t>symptoms of stress that you have experienced</w:t>
      </w:r>
      <w:r w:rsidR="00963B8B">
        <w:rPr>
          <w:rFonts w:ascii="Book Antiqua" w:hAnsi="Book Antiqua"/>
          <w:sz w:val="24"/>
          <w:szCs w:val="24"/>
        </w:rPr>
        <w:t>.</w:t>
      </w:r>
      <w:proofErr w:type="gramEnd"/>
    </w:p>
    <w:p w:rsidR="00C33129" w:rsidRDefault="00C33129" w:rsidP="00963B8B">
      <w:pPr>
        <w:pStyle w:val="ListParagraph"/>
        <w:ind w:left="1440" w:hanging="1440"/>
        <w:contextualSpacing w:val="0"/>
        <w:rPr>
          <w:rFonts w:ascii="Book Antiqua" w:hAnsi="Book Antiqua"/>
          <w:sz w:val="24"/>
          <w:szCs w:val="24"/>
        </w:rPr>
      </w:pPr>
    </w:p>
    <w:p w:rsidR="00C33129" w:rsidRDefault="00C33129" w:rsidP="00963B8B">
      <w:pPr>
        <w:pStyle w:val="ListParagraph"/>
        <w:ind w:left="1440" w:hanging="1440"/>
        <w:contextualSpacing w:val="0"/>
        <w:rPr>
          <w:rFonts w:ascii="Book Antiqua" w:hAnsi="Book Antiqua"/>
          <w:sz w:val="24"/>
          <w:szCs w:val="24"/>
        </w:rPr>
      </w:pPr>
    </w:p>
    <w:p w:rsidR="00C33129" w:rsidRDefault="00C33129" w:rsidP="00963B8B">
      <w:pPr>
        <w:pStyle w:val="ListParagraph"/>
        <w:ind w:left="1440" w:hanging="1440"/>
        <w:contextualSpacing w:val="0"/>
        <w:rPr>
          <w:rFonts w:ascii="Book Antiqua" w:hAnsi="Book Antiqua"/>
          <w:sz w:val="24"/>
          <w:szCs w:val="24"/>
        </w:rPr>
      </w:pPr>
    </w:p>
    <w:p w:rsidR="00963B8B" w:rsidRDefault="00963B8B" w:rsidP="00963B8B">
      <w:pPr>
        <w:pStyle w:val="ListParagraph"/>
        <w:ind w:left="1440" w:hanging="1440"/>
        <w:contextualSpacing w:val="0"/>
        <w:rPr>
          <w:rFonts w:ascii="Book Antiqua" w:hAnsi="Book Antiqua"/>
          <w:sz w:val="24"/>
          <w:szCs w:val="24"/>
        </w:rPr>
      </w:pPr>
      <w:r>
        <w:rPr>
          <w:rFonts w:ascii="Book Antiqua" w:hAnsi="Book Antiqua"/>
          <w:b/>
          <w:sz w:val="24"/>
          <w:szCs w:val="24"/>
        </w:rPr>
        <w:t>Task 8:</w:t>
      </w:r>
      <w:r>
        <w:rPr>
          <w:rFonts w:ascii="Book Antiqua" w:hAnsi="Book Antiqua"/>
          <w:sz w:val="24"/>
          <w:szCs w:val="24"/>
        </w:rPr>
        <w:tab/>
        <w:t>What are 3 strategies you could use to help manage your stress?</w:t>
      </w:r>
    </w:p>
    <w:p w:rsidR="00C33129" w:rsidRDefault="00C33129" w:rsidP="00963B8B">
      <w:pPr>
        <w:pStyle w:val="ListParagraph"/>
        <w:ind w:left="1440" w:hanging="1440"/>
        <w:contextualSpacing w:val="0"/>
        <w:rPr>
          <w:rFonts w:ascii="Book Antiqua" w:hAnsi="Book Antiqua"/>
          <w:sz w:val="24"/>
          <w:szCs w:val="24"/>
        </w:rPr>
      </w:pPr>
    </w:p>
    <w:p w:rsidR="00C33129" w:rsidRDefault="00C33129" w:rsidP="00963B8B">
      <w:pPr>
        <w:pStyle w:val="ListParagraph"/>
        <w:ind w:left="1440" w:hanging="1440"/>
        <w:contextualSpacing w:val="0"/>
        <w:rPr>
          <w:rFonts w:ascii="Book Antiqua" w:hAnsi="Book Antiqua"/>
          <w:sz w:val="24"/>
          <w:szCs w:val="24"/>
        </w:rPr>
      </w:pPr>
    </w:p>
    <w:p w:rsidR="00C33129" w:rsidRDefault="00C33129" w:rsidP="00963B8B">
      <w:pPr>
        <w:pStyle w:val="ListParagraph"/>
        <w:ind w:left="1440" w:hanging="1440"/>
        <w:contextualSpacing w:val="0"/>
        <w:rPr>
          <w:rFonts w:ascii="Book Antiqua" w:hAnsi="Book Antiqua"/>
          <w:sz w:val="24"/>
          <w:szCs w:val="24"/>
        </w:rPr>
      </w:pPr>
    </w:p>
    <w:p w:rsidR="00963B8B" w:rsidRDefault="00963B8B" w:rsidP="00963B8B">
      <w:pPr>
        <w:pStyle w:val="ListParagraph"/>
        <w:ind w:left="1440" w:hanging="1440"/>
        <w:contextualSpacing w:val="0"/>
        <w:rPr>
          <w:rFonts w:ascii="Book Antiqua" w:hAnsi="Book Antiqua"/>
          <w:sz w:val="24"/>
          <w:szCs w:val="24"/>
        </w:rPr>
      </w:pPr>
      <w:r>
        <w:rPr>
          <w:rFonts w:ascii="Book Antiqua" w:hAnsi="Book Antiqua"/>
          <w:b/>
          <w:sz w:val="24"/>
          <w:szCs w:val="24"/>
        </w:rPr>
        <w:t>Task 9:</w:t>
      </w:r>
      <w:r>
        <w:rPr>
          <w:rFonts w:ascii="Book Antiqua" w:hAnsi="Book Antiqua"/>
          <w:sz w:val="24"/>
          <w:szCs w:val="24"/>
        </w:rPr>
        <w:tab/>
        <w:t>List the SMART goals from the characteristics of effective goals.</w:t>
      </w:r>
    </w:p>
    <w:p w:rsidR="00AC4BEE" w:rsidRDefault="00AC4BEE" w:rsidP="00AC4BEE">
      <w:pPr>
        <w:pStyle w:val="ListParagraph"/>
        <w:ind w:left="1440" w:hanging="1440"/>
        <w:contextualSpacing w:val="0"/>
        <w:rPr>
          <w:rFonts w:ascii="Book Antiqua" w:hAnsi="Book Antiqua"/>
          <w:sz w:val="24"/>
          <w:szCs w:val="24"/>
        </w:rPr>
      </w:pPr>
      <w:r>
        <w:rPr>
          <w:rFonts w:ascii="Book Antiqua" w:hAnsi="Book Antiqua"/>
          <w:sz w:val="24"/>
          <w:szCs w:val="24"/>
        </w:rPr>
        <w:tab/>
      </w:r>
    </w:p>
    <w:p w:rsidR="005B7181" w:rsidRDefault="00684EA4" w:rsidP="002B1106">
      <w:pPr>
        <w:jc w:val="both"/>
        <w:rPr>
          <w:sz w:val="24"/>
          <w:szCs w:val="24"/>
        </w:rPr>
      </w:pPr>
      <w:r w:rsidRPr="002C6196">
        <w:rPr>
          <w:sz w:val="24"/>
          <w:szCs w:val="24"/>
        </w:rPr>
        <w:br w:type="page"/>
      </w:r>
    </w:p>
    <w:p w:rsidR="005B7181" w:rsidRDefault="005B7181" w:rsidP="002B1106">
      <w:pPr>
        <w:jc w:val="both"/>
        <w:rPr>
          <w:sz w:val="24"/>
          <w:szCs w:val="24"/>
        </w:rPr>
      </w:pPr>
    </w:p>
    <w:p w:rsidR="002B1106" w:rsidRPr="002C6196" w:rsidRDefault="002B1106" w:rsidP="002B1106">
      <w:pPr>
        <w:jc w:val="both"/>
        <w:rPr>
          <w:b/>
          <w:sz w:val="24"/>
          <w:szCs w:val="24"/>
        </w:rPr>
      </w:pPr>
      <w:r w:rsidRPr="002C6196">
        <w:rPr>
          <w:b/>
          <w:sz w:val="24"/>
          <w:szCs w:val="24"/>
        </w:rPr>
        <w:t>Task Title:</w:t>
      </w:r>
      <w:r>
        <w:rPr>
          <w:b/>
          <w:sz w:val="24"/>
          <w:szCs w:val="24"/>
        </w:rPr>
        <w:t xml:space="preserve"> </w:t>
      </w:r>
      <w:r w:rsidR="00932EEC">
        <w:rPr>
          <w:sz w:val="24"/>
          <w:szCs w:val="24"/>
        </w:rPr>
        <w:t xml:space="preserve">Manage your </w:t>
      </w:r>
      <w:r w:rsidR="00255E9B">
        <w:rPr>
          <w:sz w:val="24"/>
          <w:szCs w:val="24"/>
        </w:rPr>
        <w:t>learning</w:t>
      </w:r>
    </w:p>
    <w:p w:rsidR="00684EA4" w:rsidRPr="002B1106" w:rsidRDefault="002B1106" w:rsidP="002C6196">
      <w:pPr>
        <w:rPr>
          <w:b/>
          <w:sz w:val="24"/>
          <w:szCs w:val="24"/>
        </w:rPr>
      </w:pPr>
      <w:r w:rsidRPr="002B1106">
        <w:rPr>
          <w:b/>
          <w:sz w:val="24"/>
          <w:szCs w:val="24"/>
        </w:rPr>
        <w:t>Answer Key</w:t>
      </w:r>
    </w:p>
    <w:p w:rsidR="002B1106" w:rsidRPr="00932EEC" w:rsidRDefault="002B1106" w:rsidP="00B51BB7">
      <w:pPr>
        <w:pStyle w:val="ListParagraph"/>
        <w:ind w:left="1440" w:hanging="1440"/>
        <w:contextualSpacing w:val="0"/>
        <w:rPr>
          <w:sz w:val="24"/>
          <w:szCs w:val="24"/>
        </w:rPr>
      </w:pPr>
      <w:r w:rsidRPr="00EE3CA2">
        <w:rPr>
          <w:b/>
          <w:sz w:val="24"/>
          <w:szCs w:val="24"/>
        </w:rPr>
        <w:t>Task 1:</w:t>
      </w:r>
      <w:r w:rsidRPr="00EE3CA2">
        <w:rPr>
          <w:sz w:val="24"/>
          <w:szCs w:val="24"/>
        </w:rPr>
        <w:tab/>
      </w:r>
      <w:r w:rsidR="00B51BB7">
        <w:rPr>
          <w:sz w:val="24"/>
          <w:szCs w:val="24"/>
        </w:rPr>
        <w:t>It stands for Goal Reward Achievement system and it means when you complete a goal or an assignment you should reward yourself.</w:t>
      </w:r>
    </w:p>
    <w:p w:rsidR="00B51BB7" w:rsidRDefault="002B1106" w:rsidP="007D3690">
      <w:pPr>
        <w:pStyle w:val="ListParagraph"/>
        <w:ind w:left="1440" w:hanging="1440"/>
        <w:contextualSpacing w:val="0"/>
        <w:rPr>
          <w:sz w:val="24"/>
          <w:szCs w:val="24"/>
        </w:rPr>
      </w:pPr>
      <w:r w:rsidRPr="00EE3CA2">
        <w:rPr>
          <w:b/>
          <w:sz w:val="24"/>
          <w:szCs w:val="24"/>
        </w:rPr>
        <w:t>Task 2:</w:t>
      </w:r>
      <w:r w:rsidRPr="00EE3CA2">
        <w:rPr>
          <w:sz w:val="24"/>
          <w:szCs w:val="24"/>
        </w:rPr>
        <w:tab/>
      </w:r>
      <w:r w:rsidR="00B51BB7">
        <w:rPr>
          <w:sz w:val="24"/>
          <w:szCs w:val="24"/>
        </w:rPr>
        <w:t xml:space="preserve">Answers will vary </w:t>
      </w:r>
      <w:proofErr w:type="gramStart"/>
      <w:r w:rsidR="00B51BB7">
        <w:rPr>
          <w:sz w:val="24"/>
          <w:szCs w:val="24"/>
        </w:rPr>
        <w:t>they</w:t>
      </w:r>
      <w:proofErr w:type="gramEnd"/>
      <w:r w:rsidR="00B51BB7">
        <w:rPr>
          <w:sz w:val="24"/>
          <w:szCs w:val="24"/>
        </w:rPr>
        <w:t xml:space="preserve"> just need to explain how they would apply the GRA in their own life.</w:t>
      </w:r>
    </w:p>
    <w:p w:rsidR="00641231" w:rsidRPr="00413372" w:rsidRDefault="007D3690" w:rsidP="00030F8B">
      <w:pPr>
        <w:pStyle w:val="ListParagraph"/>
        <w:ind w:left="1440" w:hanging="1440"/>
        <w:contextualSpacing w:val="0"/>
        <w:rPr>
          <w:b/>
          <w:sz w:val="24"/>
          <w:szCs w:val="24"/>
        </w:rPr>
      </w:pPr>
      <w:r w:rsidRPr="007D3690">
        <w:rPr>
          <w:b/>
          <w:sz w:val="24"/>
          <w:szCs w:val="24"/>
        </w:rPr>
        <w:t>Task 3:</w:t>
      </w:r>
      <w:r>
        <w:rPr>
          <w:sz w:val="24"/>
          <w:szCs w:val="24"/>
        </w:rPr>
        <w:t xml:space="preserve"> </w:t>
      </w:r>
      <w:r>
        <w:rPr>
          <w:sz w:val="24"/>
          <w:szCs w:val="24"/>
        </w:rPr>
        <w:tab/>
      </w:r>
      <w:r w:rsidR="00030F8B">
        <w:rPr>
          <w:sz w:val="24"/>
          <w:szCs w:val="24"/>
        </w:rPr>
        <w:t>Answers will vary but should indicate a time of day</w:t>
      </w:r>
    </w:p>
    <w:p w:rsidR="007D3690" w:rsidRPr="00030F8B" w:rsidRDefault="007D3690" w:rsidP="007D3690">
      <w:pPr>
        <w:pStyle w:val="Heading2"/>
        <w:spacing w:line="276" w:lineRule="auto"/>
        <w:ind w:left="1440" w:hanging="1440"/>
        <w:jc w:val="left"/>
        <w:rPr>
          <w:rFonts w:ascii="Calibri" w:hAnsi="Calibri" w:cs="Calibri"/>
          <w:b w:val="0"/>
          <w:sz w:val="24"/>
          <w:szCs w:val="24"/>
        </w:rPr>
      </w:pPr>
      <w:r>
        <w:rPr>
          <w:rFonts w:ascii="Calibri" w:hAnsi="Calibri" w:cs="Calibri"/>
          <w:sz w:val="24"/>
          <w:szCs w:val="24"/>
        </w:rPr>
        <w:t>Task 4:</w:t>
      </w:r>
      <w:r>
        <w:rPr>
          <w:rFonts w:ascii="Calibri" w:hAnsi="Calibri" w:cs="Calibri"/>
          <w:sz w:val="24"/>
          <w:szCs w:val="24"/>
        </w:rPr>
        <w:tab/>
      </w:r>
      <w:r w:rsidR="00030F8B">
        <w:rPr>
          <w:rFonts w:ascii="Calibri" w:hAnsi="Calibri" w:cs="Calibri"/>
          <w:b w:val="0"/>
          <w:sz w:val="24"/>
          <w:szCs w:val="24"/>
        </w:rPr>
        <w:t>Answers will vary but should explain how to fix the problem from Task 3</w:t>
      </w:r>
    </w:p>
    <w:p w:rsidR="00030F8B" w:rsidRDefault="007D3690" w:rsidP="007D3690">
      <w:pPr>
        <w:pStyle w:val="Heading2"/>
        <w:spacing w:line="276" w:lineRule="auto"/>
        <w:jc w:val="left"/>
        <w:rPr>
          <w:rFonts w:ascii="Calibri" w:hAnsi="Calibri" w:cs="Calibri"/>
          <w:b w:val="0"/>
          <w:sz w:val="24"/>
          <w:szCs w:val="24"/>
        </w:rPr>
      </w:pPr>
      <w:r>
        <w:rPr>
          <w:rFonts w:ascii="Calibri" w:hAnsi="Calibri" w:cs="Calibri"/>
          <w:sz w:val="24"/>
          <w:szCs w:val="24"/>
        </w:rPr>
        <w:t xml:space="preserve">Task 5: </w:t>
      </w:r>
      <w:r>
        <w:rPr>
          <w:rFonts w:ascii="Calibri" w:hAnsi="Calibri" w:cs="Calibri"/>
          <w:sz w:val="24"/>
          <w:szCs w:val="24"/>
        </w:rPr>
        <w:tab/>
      </w:r>
      <w:r w:rsidR="00030F8B">
        <w:rPr>
          <w:rFonts w:ascii="Calibri" w:hAnsi="Calibri" w:cs="Calibri"/>
          <w:b w:val="0"/>
          <w:sz w:val="24"/>
          <w:szCs w:val="24"/>
        </w:rPr>
        <w:t>Answers will vary but should indicate a location</w:t>
      </w:r>
    </w:p>
    <w:p w:rsidR="00030F8B" w:rsidRDefault="00030F8B" w:rsidP="007D3690">
      <w:pPr>
        <w:pStyle w:val="Heading2"/>
        <w:spacing w:line="276" w:lineRule="auto"/>
        <w:jc w:val="left"/>
        <w:rPr>
          <w:rFonts w:ascii="Calibri" w:hAnsi="Calibri" w:cs="Calibri"/>
          <w:b w:val="0"/>
          <w:sz w:val="24"/>
          <w:szCs w:val="24"/>
        </w:rPr>
      </w:pPr>
      <w:r w:rsidRPr="00030F8B">
        <w:rPr>
          <w:rFonts w:ascii="Calibri" w:hAnsi="Calibri" w:cs="Calibri"/>
          <w:sz w:val="24"/>
          <w:szCs w:val="24"/>
        </w:rPr>
        <w:t>Task 6:</w:t>
      </w:r>
      <w:r w:rsidRPr="00030F8B">
        <w:rPr>
          <w:rFonts w:ascii="Calibri" w:hAnsi="Calibri" w:cs="Calibri"/>
          <w:sz w:val="24"/>
          <w:szCs w:val="24"/>
        </w:rPr>
        <w:tab/>
      </w:r>
      <w:r>
        <w:rPr>
          <w:rFonts w:ascii="Calibri" w:hAnsi="Calibri" w:cs="Calibri"/>
          <w:b w:val="0"/>
          <w:sz w:val="24"/>
          <w:szCs w:val="24"/>
        </w:rPr>
        <w:tab/>
        <w:t>Answers will vary but should explain how they would deal with a noise distraction</w:t>
      </w:r>
    </w:p>
    <w:p w:rsidR="00030F8B" w:rsidRDefault="00030F8B" w:rsidP="007D3690">
      <w:pPr>
        <w:pStyle w:val="Heading2"/>
        <w:spacing w:line="276" w:lineRule="auto"/>
        <w:jc w:val="left"/>
        <w:rPr>
          <w:rFonts w:ascii="Calibri" w:hAnsi="Calibri" w:cs="Calibri"/>
          <w:b w:val="0"/>
          <w:sz w:val="24"/>
          <w:szCs w:val="24"/>
        </w:rPr>
      </w:pPr>
      <w:r>
        <w:rPr>
          <w:rFonts w:ascii="Calibri" w:hAnsi="Calibri" w:cs="Calibri"/>
          <w:sz w:val="24"/>
          <w:szCs w:val="24"/>
        </w:rPr>
        <w:t>Task 7:</w:t>
      </w:r>
      <w:r>
        <w:rPr>
          <w:rFonts w:ascii="Calibri" w:hAnsi="Calibri" w:cs="Calibri"/>
          <w:sz w:val="24"/>
          <w:szCs w:val="24"/>
        </w:rPr>
        <w:tab/>
      </w:r>
      <w:r>
        <w:rPr>
          <w:rFonts w:ascii="Calibri" w:hAnsi="Calibri" w:cs="Calibri"/>
          <w:sz w:val="24"/>
          <w:szCs w:val="24"/>
        </w:rPr>
        <w:tab/>
      </w:r>
      <w:r w:rsidR="00F9129B">
        <w:rPr>
          <w:rFonts w:ascii="Calibri" w:hAnsi="Calibri" w:cs="Calibri"/>
          <w:b w:val="0"/>
          <w:sz w:val="24"/>
          <w:szCs w:val="24"/>
        </w:rPr>
        <w:t>Any 2 of the following:</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Outburst of anger</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Loss of efficiency in your studies</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Restlessness and/or uneasiness at being alone</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Withdrawal from friends and social situations</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A lack of joy, spontaneity, happiness or enthusiasm</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Preoccupation with certain thoughts, especially negative ones</w:t>
      </w:r>
    </w:p>
    <w:p w:rsid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Difficulty in concentrating and/or making minor decisions</w:t>
      </w:r>
    </w:p>
    <w:p w:rsidR="00F9129B" w:rsidRPr="00F9129B" w:rsidRDefault="00F9129B" w:rsidP="00F9129B">
      <w:pPr>
        <w:pStyle w:val="Heading2"/>
        <w:numPr>
          <w:ilvl w:val="0"/>
          <w:numId w:val="36"/>
        </w:numPr>
        <w:spacing w:line="276" w:lineRule="auto"/>
        <w:jc w:val="left"/>
        <w:rPr>
          <w:rFonts w:ascii="Calibri" w:hAnsi="Calibri" w:cs="Calibri"/>
          <w:b w:val="0"/>
          <w:sz w:val="24"/>
          <w:szCs w:val="24"/>
        </w:rPr>
      </w:pPr>
      <w:r>
        <w:rPr>
          <w:rFonts w:ascii="Calibri" w:hAnsi="Calibri" w:cs="Calibri"/>
          <w:b w:val="0"/>
          <w:sz w:val="24"/>
          <w:szCs w:val="24"/>
        </w:rPr>
        <w:t>Intolerance of people and irritability, especially during discussions or disagreements</w:t>
      </w:r>
    </w:p>
    <w:p w:rsidR="00030F8B" w:rsidRDefault="00030F8B" w:rsidP="007D3690">
      <w:pPr>
        <w:pStyle w:val="Heading2"/>
        <w:spacing w:line="276" w:lineRule="auto"/>
        <w:jc w:val="left"/>
        <w:rPr>
          <w:rFonts w:ascii="Calibri" w:hAnsi="Calibri" w:cs="Calibri"/>
          <w:b w:val="0"/>
          <w:sz w:val="24"/>
          <w:szCs w:val="24"/>
        </w:rPr>
      </w:pPr>
      <w:r>
        <w:rPr>
          <w:rFonts w:ascii="Calibri" w:hAnsi="Calibri" w:cs="Calibri"/>
          <w:sz w:val="24"/>
          <w:szCs w:val="24"/>
        </w:rPr>
        <w:t>Task 8:</w:t>
      </w:r>
      <w:r>
        <w:rPr>
          <w:rFonts w:ascii="Calibri" w:hAnsi="Calibri" w:cs="Calibri"/>
          <w:sz w:val="24"/>
          <w:szCs w:val="24"/>
        </w:rPr>
        <w:tab/>
      </w:r>
      <w:r>
        <w:rPr>
          <w:rFonts w:ascii="Calibri" w:hAnsi="Calibri" w:cs="Calibri"/>
          <w:sz w:val="24"/>
          <w:szCs w:val="24"/>
        </w:rPr>
        <w:tab/>
      </w:r>
      <w:r w:rsidR="00F9129B" w:rsidRPr="00F9129B">
        <w:rPr>
          <w:rFonts w:ascii="Calibri" w:hAnsi="Calibri" w:cs="Calibri"/>
          <w:b w:val="0"/>
          <w:sz w:val="24"/>
          <w:szCs w:val="24"/>
        </w:rPr>
        <w:t>Any 3 of the following:</w:t>
      </w:r>
    </w:p>
    <w:p w:rsidR="00F9129B"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Take action to organize yourself</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Control your environment by controlling who and what is surrounding you</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Give yourself positive feedback</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Reward yourself</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Exercise your body</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Relax</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Rest as regularly as possible</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Be aware of yourself</w:t>
      </w:r>
    </w:p>
    <w:p w:rsidR="00504796"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Eat a balance diet</w:t>
      </w:r>
    </w:p>
    <w:p w:rsidR="00504796" w:rsidRPr="00030F8B" w:rsidRDefault="00504796" w:rsidP="00F9129B">
      <w:pPr>
        <w:pStyle w:val="Heading2"/>
        <w:numPr>
          <w:ilvl w:val="0"/>
          <w:numId w:val="37"/>
        </w:numPr>
        <w:spacing w:line="276" w:lineRule="auto"/>
        <w:jc w:val="left"/>
        <w:rPr>
          <w:rFonts w:ascii="Calibri" w:hAnsi="Calibri" w:cs="Calibri"/>
          <w:b w:val="0"/>
          <w:sz w:val="24"/>
          <w:szCs w:val="24"/>
        </w:rPr>
      </w:pPr>
      <w:r>
        <w:rPr>
          <w:rFonts w:ascii="Calibri" w:hAnsi="Calibri" w:cs="Calibri"/>
          <w:b w:val="0"/>
          <w:sz w:val="24"/>
          <w:szCs w:val="24"/>
        </w:rPr>
        <w:t>Learn to enjoy yourself</w:t>
      </w:r>
    </w:p>
    <w:p w:rsidR="00504796" w:rsidRDefault="00504796" w:rsidP="007D3690">
      <w:pPr>
        <w:pStyle w:val="Heading2"/>
        <w:spacing w:line="276" w:lineRule="auto"/>
        <w:jc w:val="left"/>
        <w:rPr>
          <w:rFonts w:ascii="Calibri" w:hAnsi="Calibri" w:cs="Calibri"/>
          <w:sz w:val="24"/>
          <w:szCs w:val="24"/>
        </w:rPr>
      </w:pPr>
    </w:p>
    <w:p w:rsidR="00504796" w:rsidRDefault="00030F8B" w:rsidP="007D3690">
      <w:pPr>
        <w:pStyle w:val="Heading2"/>
        <w:spacing w:line="276" w:lineRule="auto"/>
        <w:jc w:val="left"/>
        <w:rPr>
          <w:rFonts w:ascii="Calibri" w:hAnsi="Calibri" w:cs="Calibri"/>
          <w:b w:val="0"/>
          <w:sz w:val="24"/>
          <w:szCs w:val="24"/>
        </w:rPr>
      </w:pPr>
      <w:r>
        <w:rPr>
          <w:rFonts w:ascii="Calibri" w:hAnsi="Calibri" w:cs="Calibri"/>
          <w:sz w:val="24"/>
          <w:szCs w:val="24"/>
        </w:rPr>
        <w:lastRenderedPageBreak/>
        <w:t>Task 9:</w:t>
      </w:r>
      <w:r>
        <w:rPr>
          <w:rFonts w:ascii="Calibri" w:hAnsi="Calibri" w:cs="Calibri"/>
          <w:sz w:val="24"/>
          <w:szCs w:val="24"/>
        </w:rPr>
        <w:tab/>
      </w:r>
      <w:r>
        <w:rPr>
          <w:rFonts w:ascii="Calibri" w:hAnsi="Calibri" w:cs="Calibri"/>
          <w:sz w:val="24"/>
          <w:szCs w:val="24"/>
        </w:rPr>
        <w:tab/>
      </w:r>
      <w:r w:rsidR="00504796">
        <w:rPr>
          <w:rFonts w:ascii="Calibri" w:hAnsi="Calibri" w:cs="Calibri"/>
          <w:b w:val="0"/>
          <w:sz w:val="24"/>
          <w:szCs w:val="24"/>
        </w:rPr>
        <w:t>They may</w:t>
      </w:r>
      <w:r w:rsidR="005B7181">
        <w:rPr>
          <w:rFonts w:ascii="Calibri" w:hAnsi="Calibri" w:cs="Calibri"/>
          <w:b w:val="0"/>
          <w:sz w:val="24"/>
          <w:szCs w:val="24"/>
        </w:rPr>
        <w:t xml:space="preserve"> </w:t>
      </w:r>
      <w:r w:rsidR="00504796">
        <w:rPr>
          <w:rFonts w:ascii="Calibri" w:hAnsi="Calibri" w:cs="Calibri"/>
          <w:b w:val="0"/>
          <w:sz w:val="24"/>
          <w:szCs w:val="24"/>
        </w:rPr>
        <w:t>be listed out of order, as per the slide listing 9 effective goals:</w:t>
      </w:r>
    </w:p>
    <w:p w:rsidR="00504796" w:rsidRDefault="00504796" w:rsidP="00504796">
      <w:pPr>
        <w:pStyle w:val="Heading2"/>
        <w:spacing w:line="276" w:lineRule="auto"/>
        <w:ind w:left="720"/>
        <w:jc w:val="left"/>
        <w:rPr>
          <w:rFonts w:ascii="Calibri" w:hAnsi="Calibri" w:cs="Calibri"/>
          <w:sz w:val="24"/>
          <w:szCs w:val="24"/>
        </w:rPr>
      </w:pPr>
      <w:r>
        <w:rPr>
          <w:rFonts w:ascii="Calibri" w:hAnsi="Calibri" w:cs="Calibri"/>
          <w:sz w:val="24"/>
          <w:szCs w:val="24"/>
        </w:rPr>
        <w:tab/>
        <w:t>S =</w:t>
      </w:r>
      <w:r>
        <w:rPr>
          <w:rFonts w:ascii="Calibri" w:hAnsi="Calibri" w:cs="Calibri"/>
          <w:sz w:val="24"/>
          <w:szCs w:val="24"/>
        </w:rPr>
        <w:tab/>
        <w:t>Specific</w:t>
      </w:r>
    </w:p>
    <w:p w:rsidR="00504796" w:rsidRDefault="00504796" w:rsidP="00504796">
      <w:pPr>
        <w:pStyle w:val="Heading2"/>
        <w:spacing w:line="276" w:lineRule="auto"/>
        <w:ind w:left="720"/>
        <w:jc w:val="left"/>
        <w:rPr>
          <w:rFonts w:ascii="Calibri" w:hAnsi="Calibri" w:cs="Calibri"/>
          <w:sz w:val="24"/>
          <w:szCs w:val="24"/>
        </w:rPr>
      </w:pPr>
      <w:r>
        <w:rPr>
          <w:rFonts w:ascii="Calibri" w:hAnsi="Calibri" w:cs="Calibri"/>
          <w:sz w:val="24"/>
          <w:szCs w:val="24"/>
        </w:rPr>
        <w:tab/>
        <w:t xml:space="preserve">M = </w:t>
      </w:r>
      <w:r>
        <w:rPr>
          <w:rFonts w:ascii="Calibri" w:hAnsi="Calibri" w:cs="Calibri"/>
          <w:sz w:val="24"/>
          <w:szCs w:val="24"/>
        </w:rPr>
        <w:tab/>
        <w:t>Measurable</w:t>
      </w:r>
    </w:p>
    <w:p w:rsidR="00504796" w:rsidRDefault="00504796" w:rsidP="00504796">
      <w:pPr>
        <w:pStyle w:val="Heading2"/>
        <w:spacing w:line="276" w:lineRule="auto"/>
        <w:ind w:left="720"/>
        <w:jc w:val="left"/>
        <w:rPr>
          <w:rFonts w:ascii="Calibri" w:hAnsi="Calibri" w:cs="Calibri"/>
          <w:sz w:val="24"/>
          <w:szCs w:val="24"/>
        </w:rPr>
      </w:pPr>
      <w:r>
        <w:rPr>
          <w:rFonts w:ascii="Calibri" w:hAnsi="Calibri" w:cs="Calibri"/>
          <w:sz w:val="24"/>
          <w:szCs w:val="24"/>
        </w:rPr>
        <w:tab/>
        <w:t xml:space="preserve">A = </w:t>
      </w:r>
      <w:r>
        <w:rPr>
          <w:rFonts w:ascii="Calibri" w:hAnsi="Calibri" w:cs="Calibri"/>
          <w:sz w:val="24"/>
          <w:szCs w:val="24"/>
        </w:rPr>
        <w:tab/>
        <w:t>Realistic and Attainable</w:t>
      </w:r>
    </w:p>
    <w:p w:rsidR="00504796" w:rsidRDefault="00504796" w:rsidP="00504796">
      <w:pPr>
        <w:pStyle w:val="Heading2"/>
        <w:spacing w:line="276" w:lineRule="auto"/>
        <w:ind w:left="720"/>
        <w:jc w:val="left"/>
        <w:rPr>
          <w:rFonts w:ascii="Calibri" w:hAnsi="Calibri" w:cs="Calibri"/>
          <w:sz w:val="24"/>
          <w:szCs w:val="24"/>
        </w:rPr>
      </w:pPr>
      <w:r>
        <w:rPr>
          <w:rFonts w:ascii="Calibri" w:hAnsi="Calibri" w:cs="Calibri"/>
          <w:sz w:val="24"/>
          <w:szCs w:val="24"/>
        </w:rPr>
        <w:tab/>
        <w:t xml:space="preserve">R = </w:t>
      </w:r>
      <w:r>
        <w:rPr>
          <w:rFonts w:ascii="Calibri" w:hAnsi="Calibri" w:cs="Calibri"/>
          <w:sz w:val="24"/>
          <w:szCs w:val="24"/>
        </w:rPr>
        <w:tab/>
        <w:t>Relevant</w:t>
      </w:r>
    </w:p>
    <w:p w:rsidR="005B7181" w:rsidRDefault="00504796" w:rsidP="00504796">
      <w:pPr>
        <w:pStyle w:val="Heading2"/>
        <w:spacing w:line="276" w:lineRule="auto"/>
        <w:ind w:left="720"/>
        <w:jc w:val="left"/>
        <w:rPr>
          <w:rFonts w:ascii="Calibri" w:hAnsi="Calibri" w:cs="Calibri"/>
          <w:sz w:val="24"/>
          <w:szCs w:val="24"/>
        </w:rPr>
      </w:pPr>
      <w:r>
        <w:rPr>
          <w:rFonts w:ascii="Calibri" w:hAnsi="Calibri" w:cs="Calibri"/>
          <w:sz w:val="24"/>
          <w:szCs w:val="24"/>
        </w:rPr>
        <w:tab/>
        <w:t xml:space="preserve">T = </w:t>
      </w:r>
      <w:r>
        <w:rPr>
          <w:rFonts w:ascii="Calibri" w:hAnsi="Calibri" w:cs="Calibri"/>
          <w:sz w:val="24"/>
          <w:szCs w:val="24"/>
        </w:rPr>
        <w:tab/>
        <w:t>Time bounded</w:t>
      </w:r>
      <w:r w:rsidR="002B1106" w:rsidRPr="00504796">
        <w:rPr>
          <w:rFonts w:ascii="Calibri" w:hAnsi="Calibri" w:cs="Calibri"/>
          <w:sz w:val="24"/>
          <w:szCs w:val="24"/>
        </w:rPr>
        <w:br w:type="page"/>
      </w:r>
    </w:p>
    <w:p w:rsidR="005B7181" w:rsidRDefault="005B7181" w:rsidP="00504796">
      <w:pPr>
        <w:pStyle w:val="Heading2"/>
        <w:spacing w:line="276" w:lineRule="auto"/>
        <w:ind w:left="720"/>
        <w:jc w:val="left"/>
        <w:rPr>
          <w:rFonts w:ascii="Calibri" w:hAnsi="Calibri" w:cs="Calibri"/>
          <w:sz w:val="24"/>
          <w:szCs w:val="24"/>
        </w:rPr>
      </w:pPr>
    </w:p>
    <w:p w:rsidR="00885905" w:rsidRPr="00504796" w:rsidRDefault="0064289F" w:rsidP="005B7181">
      <w:pPr>
        <w:pStyle w:val="Heading2"/>
        <w:spacing w:after="0" w:afterAutospacing="0" w:line="276" w:lineRule="auto"/>
        <w:jc w:val="left"/>
        <w:rPr>
          <w:rFonts w:ascii="Calibri" w:hAnsi="Calibri" w:cs="Calibri"/>
          <w:b w:val="0"/>
          <w:sz w:val="24"/>
          <w:szCs w:val="24"/>
        </w:rPr>
      </w:pPr>
      <w:r w:rsidRPr="00504796">
        <w:rPr>
          <w:rFonts w:ascii="Calibri" w:hAnsi="Calibri" w:cs="Calibri"/>
          <w:sz w:val="24"/>
          <w:szCs w:val="24"/>
        </w:rPr>
        <w:t>Task</w:t>
      </w:r>
      <w:r w:rsidR="00885905" w:rsidRPr="00504796">
        <w:rPr>
          <w:rFonts w:ascii="Calibri" w:hAnsi="Calibri" w:cs="Calibri"/>
          <w:sz w:val="24"/>
          <w:szCs w:val="24"/>
        </w:rPr>
        <w:t xml:space="preserve"> Title:</w:t>
      </w:r>
      <w:r w:rsidR="002C6196" w:rsidRPr="00504796">
        <w:rPr>
          <w:rFonts w:ascii="Calibri" w:hAnsi="Calibri" w:cs="Calibri"/>
          <w:sz w:val="24"/>
          <w:szCs w:val="24"/>
        </w:rPr>
        <w:t xml:space="preserve"> </w:t>
      </w:r>
      <w:r w:rsidR="006C0D36" w:rsidRPr="00504796">
        <w:rPr>
          <w:rFonts w:ascii="Calibri" w:hAnsi="Calibri" w:cs="Calibri"/>
          <w:b w:val="0"/>
          <w:sz w:val="24"/>
          <w:szCs w:val="24"/>
        </w:rPr>
        <w:t>Manage Your Learning</w:t>
      </w:r>
      <w:r w:rsidR="00885905" w:rsidRPr="00504796">
        <w:rPr>
          <w:rFonts w:ascii="Calibri" w:hAnsi="Calibri" w:cs="Calibri"/>
          <w:b w:val="0"/>
          <w:sz w:val="24"/>
          <w:szCs w:val="24"/>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FC444D" w:rsidRDefault="00792052" w:rsidP="002C6196">
            <w:pPr>
              <w:pStyle w:val="Heading5"/>
              <w:spacing w:before="0" w:after="0" w:line="276" w:lineRule="auto"/>
              <w:jc w:val="center"/>
              <w:rPr>
                <w:rFonts w:ascii="Calibri" w:hAnsi="Calibri" w:cs="Calibri"/>
                <w:i w:val="0"/>
                <w:sz w:val="24"/>
                <w:szCs w:val="24"/>
              </w:rPr>
            </w:pPr>
            <w:bookmarkStart w:id="1" w:name="Performance"/>
            <w:r w:rsidRPr="00FC444D">
              <w:rPr>
                <w:rFonts w:ascii="Calibri" w:hAnsi="Calibri" w:cs="Calibri"/>
                <w:i w:val="0"/>
                <w:sz w:val="24"/>
                <w:szCs w:val="24"/>
              </w:rPr>
              <w:t>Performance Descriptors</w:t>
            </w:r>
            <w:bookmarkEnd w:id="1"/>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730C80" w:rsidRPr="002C6196" w:rsidTr="002C6196">
        <w:trPr>
          <w:trHeight w:val="576"/>
        </w:trPr>
        <w:tc>
          <w:tcPr>
            <w:tcW w:w="810" w:type="dxa"/>
          </w:tcPr>
          <w:p w:rsidR="00730C80" w:rsidRDefault="00730C80" w:rsidP="00255E9B">
            <w:pPr>
              <w:spacing w:before="120" w:after="120"/>
              <w:rPr>
                <w:sz w:val="24"/>
                <w:szCs w:val="24"/>
              </w:rPr>
            </w:pPr>
            <w:r>
              <w:rPr>
                <w:sz w:val="24"/>
                <w:szCs w:val="24"/>
              </w:rPr>
              <w:t>E3</w:t>
            </w:r>
          </w:p>
        </w:tc>
        <w:tc>
          <w:tcPr>
            <w:tcW w:w="6822" w:type="dxa"/>
          </w:tcPr>
          <w:p w:rsidR="00730C80" w:rsidRPr="00432922" w:rsidRDefault="00730C80" w:rsidP="00730C80">
            <w:pPr>
              <w:pStyle w:val="ListParagraph"/>
              <w:numPr>
                <w:ilvl w:val="0"/>
                <w:numId w:val="7"/>
              </w:numPr>
              <w:spacing w:after="0"/>
              <w:rPr>
                <w:sz w:val="24"/>
                <w:szCs w:val="24"/>
              </w:rPr>
            </w:pPr>
            <w:r w:rsidRPr="00432922">
              <w:rPr>
                <w:sz w:val="24"/>
                <w:szCs w:val="24"/>
              </w:rPr>
              <w:t>identifies barriers to achieving goals</w:t>
            </w:r>
          </w:p>
          <w:p w:rsidR="00730C80" w:rsidRPr="00432922" w:rsidRDefault="00730C80" w:rsidP="00730C80">
            <w:pPr>
              <w:pStyle w:val="ListParagraph"/>
              <w:numPr>
                <w:ilvl w:val="0"/>
                <w:numId w:val="7"/>
              </w:numPr>
              <w:spacing w:after="0"/>
              <w:rPr>
                <w:sz w:val="24"/>
                <w:szCs w:val="24"/>
              </w:rPr>
            </w:pPr>
            <w:r w:rsidRPr="00432922">
              <w:rPr>
                <w:sz w:val="24"/>
                <w:szCs w:val="24"/>
              </w:rPr>
              <w:t>adjusts goals, activities and timelines to address obstacles to achieving goals</w:t>
            </w:r>
          </w:p>
          <w:p w:rsidR="00730C80" w:rsidRPr="00432922" w:rsidRDefault="00730C80" w:rsidP="00730C80">
            <w:pPr>
              <w:pStyle w:val="ListParagraph"/>
              <w:numPr>
                <w:ilvl w:val="0"/>
                <w:numId w:val="7"/>
              </w:numPr>
              <w:spacing w:after="0"/>
              <w:rPr>
                <w:sz w:val="24"/>
                <w:szCs w:val="24"/>
              </w:rPr>
            </w:pPr>
            <w:r w:rsidRPr="00432922">
              <w:rPr>
                <w:sz w:val="24"/>
                <w:szCs w:val="24"/>
              </w:rPr>
              <w:t>identifies how skills and strategies can transfer to different contexts</w:t>
            </w:r>
          </w:p>
          <w:p w:rsidR="00730C80" w:rsidRPr="00432922" w:rsidRDefault="00730C80" w:rsidP="00730C80">
            <w:pPr>
              <w:pStyle w:val="ListParagraph"/>
              <w:numPr>
                <w:ilvl w:val="0"/>
                <w:numId w:val="7"/>
              </w:numPr>
              <w:spacing w:after="0"/>
              <w:rPr>
                <w:sz w:val="24"/>
                <w:szCs w:val="24"/>
              </w:rPr>
            </w:pPr>
            <w:r w:rsidRPr="00432922">
              <w:rPr>
                <w:sz w:val="24"/>
                <w:szCs w:val="24"/>
              </w:rPr>
              <w:t>evaluates the quality and comprehensiveness of multiple resources to complete tasks</w:t>
            </w:r>
          </w:p>
          <w:p w:rsidR="00730C80" w:rsidRPr="00432922" w:rsidRDefault="00730C80" w:rsidP="00730C80">
            <w:pPr>
              <w:pStyle w:val="ListParagraph"/>
              <w:numPr>
                <w:ilvl w:val="0"/>
                <w:numId w:val="7"/>
              </w:numPr>
              <w:spacing w:after="0"/>
              <w:rPr>
                <w:sz w:val="24"/>
                <w:szCs w:val="24"/>
              </w:rPr>
            </w:pPr>
            <w:r w:rsidRPr="00432922">
              <w:rPr>
                <w:sz w:val="24"/>
                <w:szCs w:val="24"/>
              </w:rPr>
              <w:t>identifies ways to improve performance</w:t>
            </w:r>
          </w:p>
        </w:tc>
        <w:tc>
          <w:tcPr>
            <w:tcW w:w="1008" w:type="dxa"/>
          </w:tcPr>
          <w:p w:rsidR="00730C80" w:rsidRPr="002C6196" w:rsidRDefault="00730C80" w:rsidP="002C6196">
            <w:pPr>
              <w:pStyle w:val="NormalWeb"/>
              <w:spacing w:before="0" w:beforeAutospacing="0" w:after="0" w:afterAutospacing="0" w:line="276" w:lineRule="auto"/>
              <w:jc w:val="left"/>
              <w:rPr>
                <w:rFonts w:ascii="Calibri" w:hAnsi="Calibri" w:cs="Calibri"/>
              </w:rPr>
            </w:pPr>
          </w:p>
        </w:tc>
        <w:tc>
          <w:tcPr>
            <w:tcW w:w="1008" w:type="dxa"/>
          </w:tcPr>
          <w:p w:rsidR="00730C80" w:rsidRPr="002C6196" w:rsidRDefault="00730C80" w:rsidP="002C6196">
            <w:pPr>
              <w:pStyle w:val="NormalWeb"/>
              <w:spacing w:before="0" w:beforeAutospacing="0" w:after="0" w:afterAutospacing="0" w:line="276" w:lineRule="auto"/>
              <w:jc w:val="left"/>
              <w:rPr>
                <w:rFonts w:ascii="Calibri" w:hAnsi="Calibri" w:cs="Calibri"/>
              </w:rPr>
            </w:pPr>
          </w:p>
        </w:tc>
        <w:tc>
          <w:tcPr>
            <w:tcW w:w="1008" w:type="dxa"/>
          </w:tcPr>
          <w:p w:rsidR="00730C80" w:rsidRPr="002C6196" w:rsidRDefault="00730C80" w:rsidP="002C6196">
            <w:pPr>
              <w:rPr>
                <w:rFonts w:cs="Calibri"/>
                <w:sz w:val="24"/>
                <w:szCs w:val="24"/>
              </w:rPr>
            </w:pPr>
          </w:p>
        </w:tc>
      </w:tr>
      <w:tr w:rsidR="002C6196" w:rsidRPr="002C6196" w:rsidTr="002C6196">
        <w:trPr>
          <w:trHeight w:val="576"/>
        </w:trPr>
        <w:tc>
          <w:tcPr>
            <w:tcW w:w="810" w:type="dxa"/>
          </w:tcPr>
          <w:p w:rsidR="002C6196" w:rsidRPr="00730C80" w:rsidRDefault="009A3712" w:rsidP="00255E9B">
            <w:pPr>
              <w:spacing w:before="120" w:after="120"/>
              <w:rPr>
                <w:b/>
                <w:color w:val="808080" w:themeColor="background1" w:themeShade="80"/>
                <w:sz w:val="24"/>
                <w:szCs w:val="24"/>
              </w:rPr>
            </w:pPr>
            <w:r>
              <w:rPr>
                <w:color w:val="808080" w:themeColor="background1" w:themeShade="80"/>
                <w:sz w:val="24"/>
                <w:szCs w:val="24"/>
              </w:rPr>
              <w:t>A1.3</w:t>
            </w:r>
          </w:p>
        </w:tc>
        <w:tc>
          <w:tcPr>
            <w:tcW w:w="6822" w:type="dxa"/>
          </w:tcPr>
          <w:p w:rsidR="002C6196" w:rsidRPr="009A3712" w:rsidRDefault="009A3712" w:rsidP="006C0D36">
            <w:pPr>
              <w:pStyle w:val="ListParagraph"/>
              <w:numPr>
                <w:ilvl w:val="0"/>
                <w:numId w:val="7"/>
              </w:numPr>
              <w:spacing w:before="120" w:after="120"/>
              <w:rPr>
                <w:b/>
                <w:color w:val="808080" w:themeColor="background1" w:themeShade="80"/>
                <w:sz w:val="24"/>
                <w:szCs w:val="24"/>
              </w:rPr>
            </w:pPr>
            <w:r>
              <w:rPr>
                <w:color w:val="808080" w:themeColor="background1" w:themeShade="80"/>
                <w:sz w:val="24"/>
                <w:szCs w:val="24"/>
              </w:rPr>
              <w:t>manages unfamiliar elements (e.g. vocabulary, context and topic) to complete tasks</w:t>
            </w:r>
          </w:p>
          <w:p w:rsidR="009A3712" w:rsidRPr="009A3712" w:rsidRDefault="009A3712" w:rsidP="006C0D36">
            <w:pPr>
              <w:pStyle w:val="ListParagraph"/>
              <w:numPr>
                <w:ilvl w:val="0"/>
                <w:numId w:val="7"/>
              </w:numPr>
              <w:spacing w:before="120" w:after="120"/>
              <w:rPr>
                <w:b/>
                <w:color w:val="808080" w:themeColor="background1" w:themeShade="80"/>
                <w:sz w:val="24"/>
                <w:szCs w:val="24"/>
              </w:rPr>
            </w:pPr>
            <w:r>
              <w:rPr>
                <w:color w:val="808080" w:themeColor="background1" w:themeShade="80"/>
                <w:sz w:val="24"/>
                <w:szCs w:val="24"/>
              </w:rPr>
              <w:t>identifies the purpose and relevance of texts</w:t>
            </w:r>
          </w:p>
          <w:p w:rsidR="009A3712" w:rsidRPr="009A3712" w:rsidRDefault="009A3712" w:rsidP="006C0D36">
            <w:pPr>
              <w:pStyle w:val="ListParagraph"/>
              <w:numPr>
                <w:ilvl w:val="0"/>
                <w:numId w:val="7"/>
              </w:numPr>
              <w:spacing w:before="120" w:after="120"/>
              <w:rPr>
                <w:b/>
                <w:color w:val="808080" w:themeColor="background1" w:themeShade="80"/>
                <w:sz w:val="24"/>
                <w:szCs w:val="24"/>
              </w:rPr>
            </w:pPr>
            <w:r>
              <w:rPr>
                <w:color w:val="808080" w:themeColor="background1" w:themeShade="80"/>
                <w:sz w:val="24"/>
                <w:szCs w:val="24"/>
              </w:rPr>
              <w:t>skims to get the gist of longer texts</w:t>
            </w:r>
          </w:p>
          <w:p w:rsidR="009A3712" w:rsidRPr="00730C80" w:rsidRDefault="009A3712" w:rsidP="006C0D36">
            <w:pPr>
              <w:pStyle w:val="ListParagraph"/>
              <w:numPr>
                <w:ilvl w:val="0"/>
                <w:numId w:val="7"/>
              </w:numPr>
              <w:spacing w:before="120" w:after="120"/>
              <w:rPr>
                <w:b/>
                <w:color w:val="808080" w:themeColor="background1" w:themeShade="80"/>
                <w:sz w:val="24"/>
                <w:szCs w:val="24"/>
              </w:rPr>
            </w:pPr>
            <w:r>
              <w:rPr>
                <w:color w:val="808080" w:themeColor="background1" w:themeShade="80"/>
                <w:sz w:val="24"/>
                <w:szCs w:val="24"/>
              </w:rPr>
              <w:t>infers meaning which is not explicit in texts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730C80" w:rsidRDefault="006C0D36" w:rsidP="002C6196">
            <w:pPr>
              <w:spacing w:before="120" w:after="120"/>
              <w:rPr>
                <w:color w:val="808080" w:themeColor="background1" w:themeShade="80"/>
                <w:sz w:val="24"/>
                <w:szCs w:val="24"/>
              </w:rPr>
            </w:pPr>
            <w:r w:rsidRPr="00730C80">
              <w:rPr>
                <w:color w:val="808080" w:themeColor="background1" w:themeShade="80"/>
                <w:sz w:val="24"/>
                <w:szCs w:val="24"/>
              </w:rPr>
              <w:t>B3.3a</w:t>
            </w:r>
          </w:p>
        </w:tc>
        <w:tc>
          <w:tcPr>
            <w:tcW w:w="6822" w:type="dxa"/>
          </w:tcPr>
          <w:p w:rsidR="006C0D36" w:rsidRPr="00730C80" w:rsidRDefault="006C0D36" w:rsidP="006C0D36">
            <w:pPr>
              <w:pStyle w:val="ListParagraph"/>
              <w:numPr>
                <w:ilvl w:val="0"/>
                <w:numId w:val="7"/>
              </w:numPr>
              <w:spacing w:after="0"/>
              <w:rPr>
                <w:color w:val="808080" w:themeColor="background1" w:themeShade="80"/>
                <w:sz w:val="24"/>
                <w:szCs w:val="24"/>
              </w:rPr>
            </w:pPr>
            <w:r w:rsidRPr="00730C80">
              <w:rPr>
                <w:color w:val="808080" w:themeColor="background1" w:themeShade="80"/>
                <w:sz w:val="24"/>
                <w:szCs w:val="24"/>
              </w:rPr>
              <w:t>uses layout to determine where to make entries</w:t>
            </w:r>
          </w:p>
          <w:p w:rsidR="002C6196" w:rsidRPr="00730C80" w:rsidRDefault="006C0D36" w:rsidP="006C0D36">
            <w:pPr>
              <w:pStyle w:val="ListParagraph"/>
              <w:numPr>
                <w:ilvl w:val="0"/>
                <w:numId w:val="7"/>
              </w:numPr>
              <w:spacing w:before="120" w:after="120"/>
              <w:rPr>
                <w:color w:val="808080" w:themeColor="background1" w:themeShade="80"/>
                <w:sz w:val="24"/>
                <w:szCs w:val="24"/>
              </w:rPr>
            </w:pPr>
            <w:r w:rsidRPr="00730C80">
              <w:rPr>
                <w:color w:val="808080" w:themeColor="background1" w:themeShade="80"/>
                <w:sz w:val="24"/>
                <w:szCs w:val="24"/>
              </w:rPr>
              <w:t>makes inferences to decide what, where and how to enter information</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bl>
    <w:p w:rsidR="002C6196" w:rsidRPr="002C6196" w:rsidRDefault="002C6196"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FC444D" w:rsidRDefault="00885905" w:rsidP="002C6196">
            <w:pPr>
              <w:pStyle w:val="Heading4"/>
              <w:spacing w:before="0" w:after="0" w:line="276" w:lineRule="auto"/>
              <w:rPr>
                <w:rFonts w:ascii="Calibri" w:hAnsi="Calibri" w:cs="Calibri"/>
                <w:sz w:val="24"/>
                <w:szCs w:val="24"/>
              </w:rPr>
            </w:pPr>
            <w:r w:rsidRPr="00FC444D">
              <w:rPr>
                <w:rFonts w:ascii="Calibri" w:hAnsi="Calibri" w:cs="Calibri"/>
                <w:sz w:val="24"/>
                <w:szCs w:val="24"/>
              </w:rPr>
              <w:t>Learner Comments</w:t>
            </w:r>
          </w:p>
        </w:tc>
      </w:tr>
      <w:tr w:rsidR="00885905" w:rsidRPr="002C6196" w:rsidTr="005B7181">
        <w:trPr>
          <w:trHeight w:val="773"/>
        </w:trPr>
        <w:tc>
          <w:tcPr>
            <w:tcW w:w="10285" w:type="dxa"/>
          </w:tcPr>
          <w:p w:rsidR="00885905" w:rsidRPr="002C6196" w:rsidRDefault="00885905" w:rsidP="002C6196">
            <w:pPr>
              <w:rPr>
                <w:rFonts w:cs="Calibri"/>
                <w:sz w:val="24"/>
                <w:szCs w:val="24"/>
              </w:rPr>
            </w:pPr>
          </w:p>
        </w:tc>
      </w:tr>
    </w:tbl>
    <w:p w:rsidR="005B7181" w:rsidRDefault="005B7181" w:rsidP="002B1106">
      <w:pPr>
        <w:spacing w:after="0"/>
        <w:ind w:right="-324"/>
        <w:rPr>
          <w:rFonts w:cs="Calibri"/>
          <w:b/>
          <w:bCs/>
          <w:sz w:val="24"/>
          <w:szCs w:val="24"/>
        </w:rPr>
      </w:pPr>
    </w:p>
    <w:p w:rsidR="005B7181" w:rsidRDefault="005B7181" w:rsidP="002B1106">
      <w:pPr>
        <w:spacing w:after="0"/>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5B7181"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5B7181" w:rsidRDefault="005B7181">
      <w:pPr>
        <w:spacing w:after="0" w:line="240" w:lineRule="auto"/>
        <w:rPr>
          <w:rFonts w:eastAsia="Times New Roman" w:cs="Calibri"/>
          <w:b/>
          <w:bCs/>
          <w:sz w:val="24"/>
          <w:szCs w:val="24"/>
        </w:rPr>
      </w:pPr>
      <w:r>
        <w:rPr>
          <w:rFonts w:cs="Calibri"/>
          <w:sz w:val="24"/>
          <w:szCs w:val="24"/>
        </w:rPr>
        <w:br w:type="page"/>
      </w:r>
    </w:p>
    <w:p w:rsidR="00885905" w:rsidRDefault="00885905" w:rsidP="002C6196">
      <w:pPr>
        <w:pStyle w:val="Heading4"/>
        <w:spacing w:before="0" w:after="0" w:line="276" w:lineRule="auto"/>
        <w:rPr>
          <w:rFonts w:ascii="Calibri" w:hAnsi="Calibri" w:cs="Calibri"/>
          <w:sz w:val="24"/>
          <w:szCs w:val="24"/>
        </w:rPr>
      </w:pPr>
    </w:p>
    <w:p w:rsidR="00C724AB" w:rsidRDefault="005B7181" w:rsidP="00C724AB">
      <w:pPr>
        <w:jc w:val="center"/>
        <w:rPr>
          <w:b/>
          <w:sz w:val="24"/>
          <w:szCs w:val="24"/>
        </w:rPr>
      </w:pPr>
      <w:bookmarkStart w:id="2" w:name="Skill"/>
      <w:r w:rsidRPr="005B7181">
        <w:rPr>
          <w:b/>
          <w:sz w:val="24"/>
          <w:szCs w:val="24"/>
        </w:rPr>
        <w:t>Skill Building Activities</w:t>
      </w:r>
    </w:p>
    <w:bookmarkEnd w:id="2"/>
    <w:p w:rsidR="00C724AB" w:rsidRDefault="00C724AB" w:rsidP="00C724AB">
      <w:pPr>
        <w:rPr>
          <w:b/>
          <w:sz w:val="24"/>
          <w:szCs w:val="24"/>
        </w:rPr>
      </w:pPr>
      <w:r>
        <w:rPr>
          <w:b/>
          <w:sz w:val="24"/>
          <w:szCs w:val="24"/>
        </w:rPr>
        <w:t>Links to Online Resources:</w:t>
      </w:r>
    </w:p>
    <w:p w:rsidR="00C724AB" w:rsidRDefault="00C847B8" w:rsidP="00C724AB">
      <w:pPr>
        <w:pStyle w:val="ListParagraph"/>
        <w:numPr>
          <w:ilvl w:val="0"/>
          <w:numId w:val="42"/>
        </w:numPr>
        <w:rPr>
          <w:b/>
          <w:sz w:val="24"/>
          <w:szCs w:val="24"/>
        </w:rPr>
      </w:pPr>
      <w:hyperlink r:id="rId12" w:history="1">
        <w:r w:rsidR="00C724AB">
          <w:rPr>
            <w:rStyle w:val="Hyperlink"/>
            <w:b/>
            <w:sz w:val="24"/>
            <w:szCs w:val="24"/>
          </w:rPr>
          <w:t>http://www.wikihow.com/Set-Goals</w:t>
        </w:r>
      </w:hyperlink>
      <w:r w:rsidR="00C724AB">
        <w:rPr>
          <w:b/>
          <w:sz w:val="24"/>
          <w:szCs w:val="24"/>
        </w:rPr>
        <w:t xml:space="preserve"> (A step-by-step guide to goal setting with illustrations)</w:t>
      </w:r>
    </w:p>
    <w:p w:rsidR="00C724AB" w:rsidRDefault="00C847B8" w:rsidP="00C724AB">
      <w:pPr>
        <w:pStyle w:val="ListParagraph"/>
        <w:numPr>
          <w:ilvl w:val="0"/>
          <w:numId w:val="42"/>
        </w:numPr>
        <w:rPr>
          <w:b/>
          <w:sz w:val="24"/>
          <w:szCs w:val="24"/>
        </w:rPr>
      </w:pPr>
      <w:hyperlink r:id="rId13" w:history="1">
        <w:r w:rsidR="00C724AB">
          <w:rPr>
            <w:rStyle w:val="Hyperlink"/>
            <w:b/>
            <w:sz w:val="24"/>
            <w:szCs w:val="24"/>
          </w:rPr>
          <w:t>http://www.mindtools.com/page6.html</w:t>
        </w:r>
      </w:hyperlink>
      <w:r w:rsidR="00C724AB">
        <w:rPr>
          <w:b/>
          <w:sz w:val="24"/>
          <w:szCs w:val="24"/>
        </w:rPr>
        <w:t xml:space="preserve"> (A short video discussing how to set achievable and realistic goals)</w:t>
      </w:r>
    </w:p>
    <w:p w:rsidR="00C724AB" w:rsidRDefault="00C847B8" w:rsidP="00C724AB">
      <w:pPr>
        <w:pStyle w:val="ListParagraph"/>
        <w:numPr>
          <w:ilvl w:val="0"/>
          <w:numId w:val="42"/>
        </w:numPr>
        <w:rPr>
          <w:b/>
          <w:sz w:val="24"/>
          <w:szCs w:val="24"/>
        </w:rPr>
      </w:pPr>
      <w:hyperlink r:id="rId14" w:history="1">
        <w:r w:rsidR="00C724AB">
          <w:rPr>
            <w:rStyle w:val="Hyperlink"/>
            <w:b/>
            <w:sz w:val="24"/>
            <w:szCs w:val="24"/>
          </w:rPr>
          <w:t>https://www.psychologytoday.com/blog/notes-self/201308/how-set-goals</w:t>
        </w:r>
      </w:hyperlink>
      <w:r w:rsidR="00C724AB">
        <w:rPr>
          <w:b/>
          <w:sz w:val="24"/>
          <w:szCs w:val="24"/>
        </w:rPr>
        <w:t xml:space="preserve"> (A reading activity about how to create a positive and specific action plan when setting goals)</w:t>
      </w:r>
    </w:p>
    <w:p w:rsidR="00C724AB" w:rsidRDefault="00C724AB" w:rsidP="00C724AB">
      <w:pPr>
        <w:rPr>
          <w:rFonts w:cs="Calibri"/>
          <w:b/>
          <w:sz w:val="24"/>
          <w:szCs w:val="24"/>
        </w:rPr>
      </w:pPr>
      <w:r>
        <w:rPr>
          <w:rFonts w:cs="Calibri"/>
          <w:b/>
          <w:sz w:val="24"/>
          <w:szCs w:val="24"/>
        </w:rPr>
        <w:t>LearningHUB Courses available:</w:t>
      </w:r>
    </w:p>
    <w:p w:rsidR="00C724AB" w:rsidRDefault="00C724AB" w:rsidP="00C724AB">
      <w:pPr>
        <w:pStyle w:val="ListParagraph"/>
        <w:numPr>
          <w:ilvl w:val="0"/>
          <w:numId w:val="43"/>
        </w:numPr>
        <w:spacing w:after="0" w:line="240" w:lineRule="auto"/>
        <w:rPr>
          <w:b/>
          <w:sz w:val="24"/>
          <w:szCs w:val="24"/>
        </w:rPr>
      </w:pPr>
      <w:r>
        <w:rPr>
          <w:b/>
          <w:sz w:val="24"/>
          <w:szCs w:val="24"/>
        </w:rPr>
        <w:t xml:space="preserve">Independent Study (Assigned by practitioner after assessment): </w:t>
      </w:r>
    </w:p>
    <w:p w:rsidR="00C724AB" w:rsidRDefault="00C724AB" w:rsidP="00C724AB">
      <w:pPr>
        <w:pStyle w:val="ListParagraph"/>
        <w:numPr>
          <w:ilvl w:val="1"/>
          <w:numId w:val="43"/>
        </w:numPr>
        <w:spacing w:after="0" w:line="240" w:lineRule="auto"/>
        <w:rPr>
          <w:b/>
          <w:sz w:val="24"/>
          <w:szCs w:val="24"/>
        </w:rPr>
      </w:pPr>
      <w:r>
        <w:rPr>
          <w:sz w:val="24"/>
          <w:szCs w:val="24"/>
        </w:rPr>
        <w:t xml:space="preserve">Basic Skills for the Real World, Assignment 2 </w:t>
      </w:r>
    </w:p>
    <w:p w:rsidR="00C724AB" w:rsidRDefault="00C724AB" w:rsidP="00C724AB">
      <w:pPr>
        <w:pStyle w:val="ListParagraph"/>
        <w:spacing w:after="0" w:line="240" w:lineRule="auto"/>
        <w:ind w:left="1364"/>
        <w:rPr>
          <w:b/>
          <w:sz w:val="24"/>
          <w:szCs w:val="24"/>
        </w:rPr>
      </w:pPr>
    </w:p>
    <w:p w:rsidR="00C724AB" w:rsidRDefault="00C724AB" w:rsidP="00C724AB">
      <w:pPr>
        <w:pStyle w:val="ListParagraph"/>
        <w:numPr>
          <w:ilvl w:val="0"/>
          <w:numId w:val="43"/>
        </w:numPr>
        <w:spacing w:after="0" w:line="240" w:lineRule="auto"/>
        <w:rPr>
          <w:b/>
          <w:sz w:val="24"/>
          <w:szCs w:val="24"/>
        </w:rPr>
      </w:pPr>
      <w:r>
        <w:rPr>
          <w:b/>
          <w:sz w:val="24"/>
          <w:szCs w:val="24"/>
        </w:rPr>
        <w:t xml:space="preserve">Live classes (SABA): </w:t>
      </w:r>
    </w:p>
    <w:p w:rsidR="00C724AB" w:rsidRDefault="00C724AB" w:rsidP="00C724AB">
      <w:pPr>
        <w:pStyle w:val="ListParagraph"/>
        <w:numPr>
          <w:ilvl w:val="1"/>
          <w:numId w:val="43"/>
        </w:numPr>
        <w:spacing w:after="0" w:line="240" w:lineRule="auto"/>
        <w:rPr>
          <w:b/>
          <w:sz w:val="24"/>
          <w:szCs w:val="24"/>
        </w:rPr>
      </w:pPr>
      <w:r>
        <w:rPr>
          <w:sz w:val="24"/>
          <w:szCs w:val="24"/>
        </w:rPr>
        <w:t>Discover Your Learning Style; Resume Writing for Beginners; On the Job Thinking Skills</w:t>
      </w:r>
    </w:p>
    <w:p w:rsidR="00C724AB" w:rsidRDefault="00C724AB" w:rsidP="00C724AB">
      <w:pPr>
        <w:pStyle w:val="ListParagraph"/>
        <w:spacing w:after="0" w:line="240" w:lineRule="auto"/>
        <w:ind w:left="1364"/>
        <w:rPr>
          <w:b/>
          <w:sz w:val="24"/>
          <w:szCs w:val="24"/>
        </w:rPr>
      </w:pPr>
    </w:p>
    <w:p w:rsidR="00C724AB" w:rsidRDefault="00C724AB" w:rsidP="00C724AB">
      <w:pPr>
        <w:pStyle w:val="ListParagraph"/>
        <w:numPr>
          <w:ilvl w:val="0"/>
          <w:numId w:val="43"/>
        </w:numPr>
        <w:spacing w:after="0" w:line="240" w:lineRule="auto"/>
        <w:rPr>
          <w:sz w:val="24"/>
          <w:szCs w:val="24"/>
        </w:rPr>
      </w:pPr>
      <w:r>
        <w:rPr>
          <w:b/>
          <w:sz w:val="24"/>
          <w:szCs w:val="24"/>
        </w:rPr>
        <w:t xml:space="preserve">Independent Study, Short Courses (Assigned by practitioner after assessment): </w:t>
      </w:r>
    </w:p>
    <w:p w:rsidR="00C724AB" w:rsidRDefault="00C724AB" w:rsidP="00C724AB">
      <w:pPr>
        <w:pStyle w:val="ListParagraph"/>
        <w:numPr>
          <w:ilvl w:val="1"/>
          <w:numId w:val="43"/>
        </w:numPr>
        <w:spacing w:after="0" w:line="240" w:lineRule="auto"/>
        <w:rPr>
          <w:sz w:val="24"/>
          <w:szCs w:val="24"/>
        </w:rPr>
      </w:pPr>
      <w:r>
        <w:rPr>
          <w:sz w:val="24"/>
          <w:szCs w:val="24"/>
        </w:rPr>
        <w:t xml:space="preserve">Goal Setting – Discover Your Goals; </w:t>
      </w:r>
    </w:p>
    <w:p w:rsidR="00C724AB" w:rsidRDefault="00C724AB" w:rsidP="00C724AB">
      <w:pPr>
        <w:pStyle w:val="ListParagraph"/>
        <w:numPr>
          <w:ilvl w:val="1"/>
          <w:numId w:val="43"/>
        </w:numPr>
        <w:spacing w:after="0" w:line="240" w:lineRule="auto"/>
        <w:rPr>
          <w:sz w:val="24"/>
          <w:szCs w:val="24"/>
        </w:rPr>
      </w:pPr>
      <w:r>
        <w:rPr>
          <w:sz w:val="24"/>
          <w:szCs w:val="24"/>
        </w:rPr>
        <w:t xml:space="preserve">Understanding Your Learning Style; </w:t>
      </w:r>
    </w:p>
    <w:p w:rsidR="00C724AB" w:rsidRDefault="00C724AB" w:rsidP="00C724AB">
      <w:pPr>
        <w:pStyle w:val="ListParagraph"/>
        <w:numPr>
          <w:ilvl w:val="1"/>
          <w:numId w:val="43"/>
        </w:numPr>
        <w:spacing w:after="0" w:line="240" w:lineRule="auto"/>
        <w:rPr>
          <w:sz w:val="24"/>
          <w:szCs w:val="24"/>
        </w:rPr>
      </w:pPr>
      <w:r>
        <w:rPr>
          <w:sz w:val="24"/>
          <w:szCs w:val="24"/>
        </w:rPr>
        <w:t xml:space="preserve">Managing Your Money; </w:t>
      </w:r>
    </w:p>
    <w:p w:rsidR="00C724AB" w:rsidRDefault="00C724AB" w:rsidP="00C724AB">
      <w:pPr>
        <w:pStyle w:val="ListParagraph"/>
        <w:numPr>
          <w:ilvl w:val="1"/>
          <w:numId w:val="43"/>
        </w:numPr>
        <w:spacing w:after="0" w:line="240" w:lineRule="auto"/>
        <w:rPr>
          <w:sz w:val="24"/>
          <w:szCs w:val="24"/>
        </w:rPr>
      </w:pPr>
      <w:r>
        <w:rPr>
          <w:sz w:val="24"/>
          <w:szCs w:val="24"/>
        </w:rPr>
        <w:t xml:space="preserve">Manage College: College Readiness Tips; </w:t>
      </w:r>
    </w:p>
    <w:p w:rsidR="00C724AB" w:rsidRDefault="00C724AB" w:rsidP="00C724AB">
      <w:pPr>
        <w:pStyle w:val="ListParagraph"/>
        <w:numPr>
          <w:ilvl w:val="1"/>
          <w:numId w:val="43"/>
        </w:numPr>
        <w:spacing w:after="0" w:line="240" w:lineRule="auto"/>
        <w:rPr>
          <w:sz w:val="24"/>
          <w:szCs w:val="24"/>
        </w:rPr>
      </w:pPr>
      <w:r>
        <w:rPr>
          <w:sz w:val="24"/>
          <w:szCs w:val="24"/>
        </w:rPr>
        <w:t xml:space="preserve">Learning Strategies for Students with Learning Disabilities and ADHD; </w:t>
      </w:r>
    </w:p>
    <w:p w:rsidR="00C724AB" w:rsidRDefault="00C724AB" w:rsidP="00C724AB">
      <w:pPr>
        <w:pStyle w:val="ListParagraph"/>
        <w:numPr>
          <w:ilvl w:val="1"/>
          <w:numId w:val="43"/>
        </w:numPr>
        <w:spacing w:after="0" w:line="240" w:lineRule="auto"/>
        <w:rPr>
          <w:sz w:val="24"/>
          <w:szCs w:val="24"/>
        </w:rPr>
      </w:pPr>
      <w:r>
        <w:rPr>
          <w:sz w:val="24"/>
          <w:szCs w:val="24"/>
        </w:rPr>
        <w:t>Becoming a Lifelong Learner</w:t>
      </w:r>
    </w:p>
    <w:p w:rsidR="00C724AB" w:rsidRDefault="00C724AB" w:rsidP="00C724AB">
      <w:pPr>
        <w:rPr>
          <w:rFonts w:cs="Calibri"/>
          <w:b/>
          <w:sz w:val="24"/>
          <w:szCs w:val="24"/>
        </w:rPr>
      </w:pPr>
    </w:p>
    <w:p w:rsidR="00C724AB" w:rsidRDefault="00C724AB" w:rsidP="00C724AB">
      <w:pPr>
        <w:spacing w:line="240" w:lineRule="auto"/>
        <w:rPr>
          <w:b/>
          <w:sz w:val="24"/>
          <w:szCs w:val="24"/>
          <w:lang w:eastAsia="x-none"/>
        </w:rPr>
      </w:pPr>
      <w:r>
        <w:rPr>
          <w:b/>
          <w:sz w:val="24"/>
          <w:szCs w:val="24"/>
          <w:lang w:eastAsia="x-none"/>
        </w:rPr>
        <w:t>*To access LearningHUB courses</w:t>
      </w:r>
      <w:r>
        <w:rPr>
          <w:sz w:val="24"/>
          <w:szCs w:val="24"/>
          <w:lang w:eastAsia="x-none"/>
        </w:rPr>
        <w:t xml:space="preserve">, learners must register for the LearningHUB e-Channel program by completing the registration form on their website and completing the course selection (page 2 of the registration form): </w:t>
      </w:r>
      <w:hyperlink r:id="rId15" w:history="1">
        <w:r>
          <w:rPr>
            <w:rStyle w:val="Hyperlink"/>
            <w:sz w:val="24"/>
            <w:szCs w:val="24"/>
            <w:lang w:eastAsia="x-none"/>
          </w:rPr>
          <w:t>https://www.learninghub.ca/get_registered.aspx</w:t>
        </w:r>
      </w:hyperlink>
    </w:p>
    <w:p w:rsidR="00C724AB" w:rsidRDefault="00C724AB" w:rsidP="00C724AB">
      <w:pPr>
        <w:pStyle w:val="NoSpacing"/>
        <w:rPr>
          <w:b/>
          <w:sz w:val="24"/>
          <w:szCs w:val="24"/>
        </w:rPr>
      </w:pPr>
      <w:r>
        <w:rPr>
          <w:b/>
          <w:sz w:val="24"/>
          <w:szCs w:val="24"/>
        </w:rPr>
        <w:t>*To Access LearningHUB Course Catalogue:</w:t>
      </w:r>
    </w:p>
    <w:p w:rsidR="00C724AB" w:rsidRDefault="00C847B8" w:rsidP="00C724AB">
      <w:pPr>
        <w:pStyle w:val="NoSpacing"/>
        <w:rPr>
          <w:sz w:val="24"/>
          <w:szCs w:val="24"/>
        </w:rPr>
      </w:pPr>
      <w:hyperlink r:id="rId16" w:history="1">
        <w:r w:rsidR="00C724AB">
          <w:rPr>
            <w:rStyle w:val="Hyperlink"/>
            <w:sz w:val="24"/>
            <w:szCs w:val="24"/>
            <w:lang w:eastAsia="x-none"/>
          </w:rPr>
          <w:t>http://www.learninghub.ca/Files/PDF-files/HUBcoursecatalogue,%20December%2023,%202014%20revision.pdf</w:t>
        </w:r>
      </w:hyperlink>
    </w:p>
    <w:p w:rsidR="005B7181" w:rsidRPr="005B7181" w:rsidRDefault="005B7181" w:rsidP="005B7181">
      <w:pPr>
        <w:rPr>
          <w:b/>
          <w:sz w:val="24"/>
          <w:szCs w:val="24"/>
        </w:rPr>
      </w:pPr>
    </w:p>
    <w:sectPr w:rsidR="005B7181" w:rsidRPr="005B7181" w:rsidSect="009A1BA4">
      <w:headerReference w:type="default" r:id="rId17"/>
      <w:footerReference w:type="default" r:id="rId18"/>
      <w:pgSz w:w="12240" w:h="15840"/>
      <w:pgMar w:top="720" w:right="720" w:bottom="720" w:left="720" w:header="709" w:footer="2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F00D0" w15:done="0"/>
  <w15:commentEx w15:paraId="0CCF313D" w15:done="0"/>
  <w15:commentEx w15:paraId="03A0A670" w15:done="0"/>
  <w15:commentEx w15:paraId="451DCFC8" w15:done="0"/>
  <w15:commentEx w15:paraId="23B9153B" w15:done="0"/>
  <w15:commentEx w15:paraId="0E704FA7" w15:done="0"/>
  <w15:commentEx w15:paraId="05AC7DA2" w15:done="0"/>
  <w15:commentEx w15:paraId="455C59A9" w15:done="0"/>
  <w15:commentEx w15:paraId="02E88F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B8" w:rsidRDefault="00C847B8" w:rsidP="005C1AF1">
      <w:pPr>
        <w:spacing w:after="0" w:line="240" w:lineRule="auto"/>
      </w:pPr>
      <w:r>
        <w:separator/>
      </w:r>
    </w:p>
  </w:endnote>
  <w:endnote w:type="continuationSeparator" w:id="0">
    <w:p w:rsidR="00C847B8" w:rsidRDefault="00C847B8"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F1" w:rsidRDefault="00511533" w:rsidP="005B7181">
    <w:pPr>
      <w:pStyle w:val="Footer"/>
      <w:jc w:val="right"/>
    </w:pPr>
    <w:r>
      <w:fldChar w:fldCharType="begin"/>
    </w:r>
    <w:r w:rsidR="006471DB">
      <w:instrText xml:space="preserve"> PAGE   \* MERGEFORMAT </w:instrText>
    </w:r>
    <w:r>
      <w:fldChar w:fldCharType="separate"/>
    </w:r>
    <w:r w:rsidR="00680CC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B8" w:rsidRDefault="00C847B8" w:rsidP="005C1AF1">
      <w:pPr>
        <w:spacing w:after="0" w:line="240" w:lineRule="auto"/>
      </w:pPr>
      <w:r>
        <w:separator/>
      </w:r>
    </w:p>
  </w:footnote>
  <w:footnote w:type="continuationSeparator" w:id="0">
    <w:p w:rsidR="00C847B8" w:rsidRDefault="00C847B8"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7B" w:rsidRDefault="008509C0" w:rsidP="008A227B">
    <w:pPr>
      <w:pStyle w:val="Header"/>
      <w:tabs>
        <w:tab w:val="left" w:pos="3405"/>
      </w:tabs>
      <w:ind w:left="1350"/>
    </w:pPr>
    <w:r>
      <w:rPr>
        <w:noProof/>
        <w:lang w:eastAsia="en-CA"/>
      </w:rPr>
      <w:drawing>
        <wp:anchor distT="0" distB="0" distL="114300" distR="114300" simplePos="0" relativeHeight="251657728" behindDoc="1" locked="0" layoutInCell="1" allowOverlap="1" wp14:anchorId="1D67007B" wp14:editId="138A423B">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a:ln w="9525">
                    <a:noFill/>
                    <a:miter lim="800000"/>
                    <a:headEnd/>
                    <a:tailEnd/>
                  </a:ln>
                </pic:spPr>
              </pic:pic>
            </a:graphicData>
          </a:graphic>
        </wp:anchor>
      </w:drawing>
    </w:r>
    <w:r w:rsidR="008A227B" w:rsidRPr="008A227B">
      <w:rPr>
        <w:b/>
        <w:sz w:val="24"/>
        <w:szCs w:val="24"/>
        <w:lang w:val="en-US"/>
      </w:rPr>
      <w:t>Prepared for</w:t>
    </w:r>
    <w:r w:rsidR="008A227B">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8E4"/>
    <w:multiLevelType w:val="hybridMultilevel"/>
    <w:tmpl w:val="A0B23CFE"/>
    <w:lvl w:ilvl="0" w:tplc="D61EB664">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622A7"/>
    <w:multiLevelType w:val="hybridMultilevel"/>
    <w:tmpl w:val="1C741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B315C04"/>
    <w:multiLevelType w:val="hybridMultilevel"/>
    <w:tmpl w:val="8F1EF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B24157"/>
    <w:multiLevelType w:val="hybridMultilevel"/>
    <w:tmpl w:val="C1F8E1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E8252B"/>
    <w:multiLevelType w:val="hybridMultilevel"/>
    <w:tmpl w:val="29366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795FAC"/>
    <w:multiLevelType w:val="hybridMultilevel"/>
    <w:tmpl w:val="2D5C96A8"/>
    <w:lvl w:ilvl="0" w:tplc="D61EB664">
      <w:start w:val="1"/>
      <w:numFmt w:val="bullet"/>
      <w:lvlText w:val=""/>
      <w:lvlJc w:val="left"/>
      <w:pPr>
        <w:ind w:left="720" w:hanging="360"/>
      </w:pPr>
      <w:rPr>
        <w:rFonts w:ascii="Symbol" w:hAnsi="Symbol" w:hint="default"/>
        <w:color w:val="00000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0D73FD"/>
    <w:multiLevelType w:val="hybridMultilevel"/>
    <w:tmpl w:val="AE209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23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513857"/>
    <w:multiLevelType w:val="hybridMultilevel"/>
    <w:tmpl w:val="36D87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B21F97"/>
    <w:multiLevelType w:val="hybridMultilevel"/>
    <w:tmpl w:val="43069FB8"/>
    <w:lvl w:ilvl="0" w:tplc="D61EB664">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90864F3"/>
    <w:multiLevelType w:val="hybridMultilevel"/>
    <w:tmpl w:val="20DE6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0DF1C22"/>
    <w:multiLevelType w:val="hybridMultilevel"/>
    <w:tmpl w:val="FCA276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4B53E4B"/>
    <w:multiLevelType w:val="hybridMultilevel"/>
    <w:tmpl w:val="E5709E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73D651B"/>
    <w:multiLevelType w:val="hybridMultilevel"/>
    <w:tmpl w:val="2BAE2EDE"/>
    <w:lvl w:ilvl="0" w:tplc="675486A8">
      <w:start w:val="1"/>
      <w:numFmt w:val="bullet"/>
      <w:lvlText w:val=""/>
      <w:lvlJc w:val="left"/>
      <w:pPr>
        <w:ind w:left="360" w:hanging="360"/>
      </w:pPr>
      <w:rPr>
        <w:rFonts w:ascii="Webdings" w:hAnsi="Web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3E965411"/>
    <w:multiLevelType w:val="hybridMultilevel"/>
    <w:tmpl w:val="9C6A0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2463B25"/>
    <w:multiLevelType w:val="hybridMultilevel"/>
    <w:tmpl w:val="7E285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D9226DA"/>
    <w:multiLevelType w:val="hybridMultilevel"/>
    <w:tmpl w:val="5C06AE9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046560B"/>
    <w:multiLevelType w:val="hybridMultilevel"/>
    <w:tmpl w:val="69AAF6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420639"/>
    <w:multiLevelType w:val="hybridMultilevel"/>
    <w:tmpl w:val="B058A35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5D3E4F29"/>
    <w:multiLevelType w:val="hybridMultilevel"/>
    <w:tmpl w:val="34006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D6C430E"/>
    <w:multiLevelType w:val="hybridMultilevel"/>
    <w:tmpl w:val="6F826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A087D37"/>
    <w:multiLevelType w:val="hybridMultilevel"/>
    <w:tmpl w:val="0FB8692A"/>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start w:val="1"/>
      <w:numFmt w:val="bullet"/>
      <w:lvlText w:val=""/>
      <w:lvlJc w:val="left"/>
      <w:pPr>
        <w:ind w:left="2084" w:hanging="360"/>
      </w:pPr>
      <w:rPr>
        <w:rFonts w:ascii="Wingdings" w:hAnsi="Wingdings" w:hint="default"/>
      </w:rPr>
    </w:lvl>
    <w:lvl w:ilvl="3" w:tplc="10090001">
      <w:start w:val="1"/>
      <w:numFmt w:val="bullet"/>
      <w:lvlText w:val=""/>
      <w:lvlJc w:val="left"/>
      <w:pPr>
        <w:ind w:left="2804" w:hanging="360"/>
      </w:pPr>
      <w:rPr>
        <w:rFonts w:ascii="Symbol" w:hAnsi="Symbol" w:hint="default"/>
      </w:rPr>
    </w:lvl>
    <w:lvl w:ilvl="4" w:tplc="10090003">
      <w:start w:val="1"/>
      <w:numFmt w:val="bullet"/>
      <w:lvlText w:val="o"/>
      <w:lvlJc w:val="left"/>
      <w:pPr>
        <w:ind w:left="3524" w:hanging="360"/>
      </w:pPr>
      <w:rPr>
        <w:rFonts w:ascii="Courier New" w:hAnsi="Courier New" w:cs="Courier New" w:hint="default"/>
      </w:rPr>
    </w:lvl>
    <w:lvl w:ilvl="5" w:tplc="10090005">
      <w:start w:val="1"/>
      <w:numFmt w:val="bullet"/>
      <w:lvlText w:val=""/>
      <w:lvlJc w:val="left"/>
      <w:pPr>
        <w:ind w:left="4244" w:hanging="360"/>
      </w:pPr>
      <w:rPr>
        <w:rFonts w:ascii="Wingdings" w:hAnsi="Wingdings" w:hint="default"/>
      </w:rPr>
    </w:lvl>
    <w:lvl w:ilvl="6" w:tplc="10090001">
      <w:start w:val="1"/>
      <w:numFmt w:val="bullet"/>
      <w:lvlText w:val=""/>
      <w:lvlJc w:val="left"/>
      <w:pPr>
        <w:ind w:left="4964" w:hanging="360"/>
      </w:pPr>
      <w:rPr>
        <w:rFonts w:ascii="Symbol" w:hAnsi="Symbol" w:hint="default"/>
      </w:rPr>
    </w:lvl>
    <w:lvl w:ilvl="7" w:tplc="10090003">
      <w:start w:val="1"/>
      <w:numFmt w:val="bullet"/>
      <w:lvlText w:val="o"/>
      <w:lvlJc w:val="left"/>
      <w:pPr>
        <w:ind w:left="5684" w:hanging="360"/>
      </w:pPr>
      <w:rPr>
        <w:rFonts w:ascii="Courier New" w:hAnsi="Courier New" w:cs="Courier New" w:hint="default"/>
      </w:rPr>
    </w:lvl>
    <w:lvl w:ilvl="8" w:tplc="10090005">
      <w:start w:val="1"/>
      <w:numFmt w:val="bullet"/>
      <w:lvlText w:val=""/>
      <w:lvlJc w:val="left"/>
      <w:pPr>
        <w:ind w:left="6404" w:hanging="360"/>
      </w:pPr>
      <w:rPr>
        <w:rFonts w:ascii="Wingdings" w:hAnsi="Wingdings" w:hint="default"/>
      </w:rPr>
    </w:lvl>
  </w:abstractNum>
  <w:abstractNum w:abstractNumId="37">
    <w:nsid w:val="6AAB7E43"/>
    <w:multiLevelType w:val="hybridMultilevel"/>
    <w:tmpl w:val="36387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nsid w:val="70D278B4"/>
    <w:multiLevelType w:val="hybridMultilevel"/>
    <w:tmpl w:val="BA362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2">
    <w:nsid w:val="7F715652"/>
    <w:multiLevelType w:val="hybridMultilevel"/>
    <w:tmpl w:val="C1BE18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7"/>
  </w:num>
  <w:num w:numId="4">
    <w:abstractNumId w:val="41"/>
  </w:num>
  <w:num w:numId="5">
    <w:abstractNumId w:val="5"/>
  </w:num>
  <w:num w:numId="6">
    <w:abstractNumId w:val="4"/>
  </w:num>
  <w:num w:numId="7">
    <w:abstractNumId w:val="16"/>
  </w:num>
  <w:num w:numId="8">
    <w:abstractNumId w:val="23"/>
  </w:num>
  <w:num w:numId="9">
    <w:abstractNumId w:val="1"/>
  </w:num>
  <w:num w:numId="10">
    <w:abstractNumId w:val="38"/>
  </w:num>
  <w:num w:numId="11">
    <w:abstractNumId w:val="18"/>
  </w:num>
  <w:num w:numId="12">
    <w:abstractNumId w:val="28"/>
  </w:num>
  <w:num w:numId="13">
    <w:abstractNumId w:val="40"/>
  </w:num>
  <w:num w:numId="14">
    <w:abstractNumId w:val="25"/>
  </w:num>
  <w:num w:numId="15">
    <w:abstractNumId w:val="34"/>
  </w:num>
  <w:num w:numId="16">
    <w:abstractNumId w:val="35"/>
  </w:num>
  <w:num w:numId="17">
    <w:abstractNumId w:val="2"/>
  </w:num>
  <w:num w:numId="18">
    <w:abstractNumId w:val="3"/>
  </w:num>
  <w:num w:numId="19">
    <w:abstractNumId w:val="19"/>
  </w:num>
  <w:num w:numId="20">
    <w:abstractNumId w:val="12"/>
  </w:num>
  <w:num w:numId="21">
    <w:abstractNumId w:val="37"/>
  </w:num>
  <w:num w:numId="22">
    <w:abstractNumId w:val="21"/>
  </w:num>
  <w:num w:numId="23">
    <w:abstractNumId w:val="20"/>
  </w:num>
  <w:num w:numId="24">
    <w:abstractNumId w:val="9"/>
  </w:num>
  <w:num w:numId="25">
    <w:abstractNumId w:val="30"/>
  </w:num>
  <w:num w:numId="26">
    <w:abstractNumId w:val="11"/>
  </w:num>
  <w:num w:numId="27">
    <w:abstractNumId w:val="22"/>
  </w:num>
  <w:num w:numId="28">
    <w:abstractNumId w:val="13"/>
  </w:num>
  <w:num w:numId="29">
    <w:abstractNumId w:val="32"/>
  </w:num>
  <w:num w:numId="30">
    <w:abstractNumId w:val="10"/>
  </w:num>
  <w:num w:numId="31">
    <w:abstractNumId w:val="26"/>
  </w:num>
  <w:num w:numId="32">
    <w:abstractNumId w:val="39"/>
  </w:num>
  <w:num w:numId="33">
    <w:abstractNumId w:val="24"/>
  </w:num>
  <w:num w:numId="34">
    <w:abstractNumId w:val="14"/>
  </w:num>
  <w:num w:numId="35">
    <w:abstractNumId w:val="0"/>
  </w:num>
  <w:num w:numId="36">
    <w:abstractNumId w:val="31"/>
  </w:num>
  <w:num w:numId="37">
    <w:abstractNumId w:val="29"/>
  </w:num>
  <w:num w:numId="38">
    <w:abstractNumId w:val="8"/>
  </w:num>
  <w:num w:numId="39">
    <w:abstractNumId w:val="33"/>
  </w:num>
  <w:num w:numId="40">
    <w:abstractNumId w:val="6"/>
  </w:num>
  <w:num w:numId="41">
    <w:abstractNumId w:val="17"/>
  </w:num>
  <w:num w:numId="42">
    <w:abstractNumId w:val="4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564A"/>
    <w:rsid w:val="000260BC"/>
    <w:rsid w:val="00027FFD"/>
    <w:rsid w:val="00030F8B"/>
    <w:rsid w:val="0003135E"/>
    <w:rsid w:val="00031B5F"/>
    <w:rsid w:val="00031EE6"/>
    <w:rsid w:val="000328AF"/>
    <w:rsid w:val="000344A8"/>
    <w:rsid w:val="00034C0C"/>
    <w:rsid w:val="00034C8F"/>
    <w:rsid w:val="000365C3"/>
    <w:rsid w:val="000378F7"/>
    <w:rsid w:val="0004043E"/>
    <w:rsid w:val="00042CC4"/>
    <w:rsid w:val="00043539"/>
    <w:rsid w:val="00043A78"/>
    <w:rsid w:val="00044E3B"/>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2492"/>
    <w:rsid w:val="0006579B"/>
    <w:rsid w:val="000657E8"/>
    <w:rsid w:val="000664BB"/>
    <w:rsid w:val="0006722A"/>
    <w:rsid w:val="00067CBE"/>
    <w:rsid w:val="00071F01"/>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693C"/>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0DD2"/>
    <w:rsid w:val="000F1D0F"/>
    <w:rsid w:val="000F1FBC"/>
    <w:rsid w:val="000F2E5F"/>
    <w:rsid w:val="000F2F7D"/>
    <w:rsid w:val="000F31BB"/>
    <w:rsid w:val="000F3915"/>
    <w:rsid w:val="000F4C3A"/>
    <w:rsid w:val="000F67EC"/>
    <w:rsid w:val="000F744E"/>
    <w:rsid w:val="000F7523"/>
    <w:rsid w:val="001019DE"/>
    <w:rsid w:val="00102AC7"/>
    <w:rsid w:val="00102ECC"/>
    <w:rsid w:val="00103971"/>
    <w:rsid w:val="00103F62"/>
    <w:rsid w:val="00105EB9"/>
    <w:rsid w:val="00106044"/>
    <w:rsid w:val="001069B7"/>
    <w:rsid w:val="00107118"/>
    <w:rsid w:val="0010731C"/>
    <w:rsid w:val="0010747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3824"/>
    <w:rsid w:val="00136875"/>
    <w:rsid w:val="00136D5E"/>
    <w:rsid w:val="00140588"/>
    <w:rsid w:val="001411D3"/>
    <w:rsid w:val="001413B6"/>
    <w:rsid w:val="00142F68"/>
    <w:rsid w:val="00142FE7"/>
    <w:rsid w:val="00143385"/>
    <w:rsid w:val="00143967"/>
    <w:rsid w:val="00144C87"/>
    <w:rsid w:val="00145DF0"/>
    <w:rsid w:val="001510A7"/>
    <w:rsid w:val="001513FD"/>
    <w:rsid w:val="0015193E"/>
    <w:rsid w:val="00152995"/>
    <w:rsid w:val="001534D8"/>
    <w:rsid w:val="00153DF5"/>
    <w:rsid w:val="0015580E"/>
    <w:rsid w:val="0016006D"/>
    <w:rsid w:val="001616E3"/>
    <w:rsid w:val="00161906"/>
    <w:rsid w:val="001625C4"/>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4FD1"/>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16FDC"/>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D5F"/>
    <w:rsid w:val="00241FF4"/>
    <w:rsid w:val="002422B4"/>
    <w:rsid w:val="002433FF"/>
    <w:rsid w:val="00243B92"/>
    <w:rsid w:val="00243C76"/>
    <w:rsid w:val="0024422B"/>
    <w:rsid w:val="0025142E"/>
    <w:rsid w:val="00252C72"/>
    <w:rsid w:val="00252CD2"/>
    <w:rsid w:val="00252F55"/>
    <w:rsid w:val="00255E9B"/>
    <w:rsid w:val="00256D3B"/>
    <w:rsid w:val="002576EC"/>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4ED9"/>
    <w:rsid w:val="002C536B"/>
    <w:rsid w:val="002C6196"/>
    <w:rsid w:val="002C7466"/>
    <w:rsid w:val="002D0868"/>
    <w:rsid w:val="002D3872"/>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16C"/>
    <w:rsid w:val="002F0A7F"/>
    <w:rsid w:val="002F370E"/>
    <w:rsid w:val="002F3BAB"/>
    <w:rsid w:val="002F3D83"/>
    <w:rsid w:val="002F437D"/>
    <w:rsid w:val="002F6E38"/>
    <w:rsid w:val="002F7285"/>
    <w:rsid w:val="00302098"/>
    <w:rsid w:val="003035D4"/>
    <w:rsid w:val="00305331"/>
    <w:rsid w:val="00305F89"/>
    <w:rsid w:val="00307BED"/>
    <w:rsid w:val="00310480"/>
    <w:rsid w:val="00310AEE"/>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1B7"/>
    <w:rsid w:val="003933D7"/>
    <w:rsid w:val="0039391D"/>
    <w:rsid w:val="003942A5"/>
    <w:rsid w:val="00394F3D"/>
    <w:rsid w:val="00395BAF"/>
    <w:rsid w:val="0039752D"/>
    <w:rsid w:val="003A1E0D"/>
    <w:rsid w:val="003A21CF"/>
    <w:rsid w:val="003A341E"/>
    <w:rsid w:val="003A70CE"/>
    <w:rsid w:val="003A7A60"/>
    <w:rsid w:val="003B05BA"/>
    <w:rsid w:val="003B1517"/>
    <w:rsid w:val="003B16EA"/>
    <w:rsid w:val="003B4DD1"/>
    <w:rsid w:val="003B727E"/>
    <w:rsid w:val="003B76BE"/>
    <w:rsid w:val="003C04F1"/>
    <w:rsid w:val="003C0611"/>
    <w:rsid w:val="003C142A"/>
    <w:rsid w:val="003C17E9"/>
    <w:rsid w:val="003C3EFF"/>
    <w:rsid w:val="003C75E8"/>
    <w:rsid w:val="003C7998"/>
    <w:rsid w:val="003D1301"/>
    <w:rsid w:val="003D1AEA"/>
    <w:rsid w:val="003D2410"/>
    <w:rsid w:val="003D309C"/>
    <w:rsid w:val="003D5EF0"/>
    <w:rsid w:val="003D6614"/>
    <w:rsid w:val="003D71EA"/>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372"/>
    <w:rsid w:val="004137CD"/>
    <w:rsid w:val="004139C5"/>
    <w:rsid w:val="00414AFE"/>
    <w:rsid w:val="004150B7"/>
    <w:rsid w:val="0041560F"/>
    <w:rsid w:val="00417DB7"/>
    <w:rsid w:val="00420CD3"/>
    <w:rsid w:val="00420D52"/>
    <w:rsid w:val="00420D73"/>
    <w:rsid w:val="004219E0"/>
    <w:rsid w:val="00421D07"/>
    <w:rsid w:val="004221E1"/>
    <w:rsid w:val="0042451E"/>
    <w:rsid w:val="00424959"/>
    <w:rsid w:val="00430B6D"/>
    <w:rsid w:val="0043139C"/>
    <w:rsid w:val="00432922"/>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528"/>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0AA8"/>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4796"/>
    <w:rsid w:val="00506F69"/>
    <w:rsid w:val="005070AA"/>
    <w:rsid w:val="00511533"/>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8EC"/>
    <w:rsid w:val="00585BC8"/>
    <w:rsid w:val="0058732B"/>
    <w:rsid w:val="00593ECC"/>
    <w:rsid w:val="00595532"/>
    <w:rsid w:val="00595794"/>
    <w:rsid w:val="00595BF9"/>
    <w:rsid w:val="0059641F"/>
    <w:rsid w:val="005966E2"/>
    <w:rsid w:val="005968EE"/>
    <w:rsid w:val="00596C5B"/>
    <w:rsid w:val="005A1D75"/>
    <w:rsid w:val="005A20A9"/>
    <w:rsid w:val="005A2430"/>
    <w:rsid w:val="005A24D3"/>
    <w:rsid w:val="005A4E70"/>
    <w:rsid w:val="005B0912"/>
    <w:rsid w:val="005B125B"/>
    <w:rsid w:val="005B350D"/>
    <w:rsid w:val="005B37C1"/>
    <w:rsid w:val="005B5938"/>
    <w:rsid w:val="005B69A6"/>
    <w:rsid w:val="005B7181"/>
    <w:rsid w:val="005B7E17"/>
    <w:rsid w:val="005C073E"/>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160C9"/>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231"/>
    <w:rsid w:val="006419CC"/>
    <w:rsid w:val="006426E1"/>
    <w:rsid w:val="0064289F"/>
    <w:rsid w:val="0064377F"/>
    <w:rsid w:val="00644C68"/>
    <w:rsid w:val="00645D73"/>
    <w:rsid w:val="0064686F"/>
    <w:rsid w:val="006471DB"/>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CC4"/>
    <w:rsid w:val="00680FAB"/>
    <w:rsid w:val="00682D88"/>
    <w:rsid w:val="00683148"/>
    <w:rsid w:val="00683179"/>
    <w:rsid w:val="00683860"/>
    <w:rsid w:val="00683ECF"/>
    <w:rsid w:val="00684263"/>
    <w:rsid w:val="00684B73"/>
    <w:rsid w:val="00684EA4"/>
    <w:rsid w:val="00686180"/>
    <w:rsid w:val="00690387"/>
    <w:rsid w:val="00691ACF"/>
    <w:rsid w:val="00691ECB"/>
    <w:rsid w:val="00692279"/>
    <w:rsid w:val="006957A2"/>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0D36"/>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2148"/>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0C80"/>
    <w:rsid w:val="00731454"/>
    <w:rsid w:val="007342BE"/>
    <w:rsid w:val="007364C8"/>
    <w:rsid w:val="0073711A"/>
    <w:rsid w:val="00741367"/>
    <w:rsid w:val="007424C6"/>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29BE"/>
    <w:rsid w:val="00775D80"/>
    <w:rsid w:val="00776D9B"/>
    <w:rsid w:val="00781963"/>
    <w:rsid w:val="007819C9"/>
    <w:rsid w:val="00781F21"/>
    <w:rsid w:val="007829FF"/>
    <w:rsid w:val="00783B6E"/>
    <w:rsid w:val="00784221"/>
    <w:rsid w:val="007847AC"/>
    <w:rsid w:val="007863DD"/>
    <w:rsid w:val="007872A6"/>
    <w:rsid w:val="00791E15"/>
    <w:rsid w:val="00792052"/>
    <w:rsid w:val="00792258"/>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A75DA"/>
    <w:rsid w:val="007B03D6"/>
    <w:rsid w:val="007B0884"/>
    <w:rsid w:val="007B2FCA"/>
    <w:rsid w:val="007B45FD"/>
    <w:rsid w:val="007B4B2B"/>
    <w:rsid w:val="007B70CB"/>
    <w:rsid w:val="007B7EBB"/>
    <w:rsid w:val="007C2C4E"/>
    <w:rsid w:val="007C31DF"/>
    <w:rsid w:val="007C366F"/>
    <w:rsid w:val="007C3B47"/>
    <w:rsid w:val="007C4938"/>
    <w:rsid w:val="007C7537"/>
    <w:rsid w:val="007D0636"/>
    <w:rsid w:val="007D2106"/>
    <w:rsid w:val="007D357B"/>
    <w:rsid w:val="007D3690"/>
    <w:rsid w:val="007D4480"/>
    <w:rsid w:val="007D5746"/>
    <w:rsid w:val="007D5FA5"/>
    <w:rsid w:val="007D747C"/>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09C0"/>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2B8"/>
    <w:rsid w:val="00866DAA"/>
    <w:rsid w:val="008674EC"/>
    <w:rsid w:val="00870B2F"/>
    <w:rsid w:val="00871180"/>
    <w:rsid w:val="00871E86"/>
    <w:rsid w:val="0087255F"/>
    <w:rsid w:val="00872BF8"/>
    <w:rsid w:val="008736E4"/>
    <w:rsid w:val="00873B78"/>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972B9"/>
    <w:rsid w:val="008A06C0"/>
    <w:rsid w:val="008A10C2"/>
    <w:rsid w:val="008A227B"/>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9EA"/>
    <w:rsid w:val="008F1B41"/>
    <w:rsid w:val="008F1FF0"/>
    <w:rsid w:val="008F3458"/>
    <w:rsid w:val="008F4F45"/>
    <w:rsid w:val="008F5250"/>
    <w:rsid w:val="008F7AC5"/>
    <w:rsid w:val="008F7AEE"/>
    <w:rsid w:val="00900038"/>
    <w:rsid w:val="0090061B"/>
    <w:rsid w:val="009029A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652"/>
    <w:rsid w:val="00924D3E"/>
    <w:rsid w:val="009256B7"/>
    <w:rsid w:val="009257E7"/>
    <w:rsid w:val="00925D67"/>
    <w:rsid w:val="0092636E"/>
    <w:rsid w:val="009270D1"/>
    <w:rsid w:val="0092717D"/>
    <w:rsid w:val="00930646"/>
    <w:rsid w:val="00930978"/>
    <w:rsid w:val="009313DD"/>
    <w:rsid w:val="00931E3C"/>
    <w:rsid w:val="00932CC2"/>
    <w:rsid w:val="00932EEC"/>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B8B"/>
    <w:rsid w:val="00963CC8"/>
    <w:rsid w:val="00964798"/>
    <w:rsid w:val="009658A9"/>
    <w:rsid w:val="0096594B"/>
    <w:rsid w:val="00965E7D"/>
    <w:rsid w:val="00966708"/>
    <w:rsid w:val="00966795"/>
    <w:rsid w:val="00966D9C"/>
    <w:rsid w:val="009702A2"/>
    <w:rsid w:val="009703C2"/>
    <w:rsid w:val="00970E67"/>
    <w:rsid w:val="00971A6F"/>
    <w:rsid w:val="00973FAC"/>
    <w:rsid w:val="009753BB"/>
    <w:rsid w:val="0097588C"/>
    <w:rsid w:val="00976F8C"/>
    <w:rsid w:val="00977669"/>
    <w:rsid w:val="0098082F"/>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1BA4"/>
    <w:rsid w:val="009A240B"/>
    <w:rsid w:val="009A3712"/>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2DBF"/>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D11"/>
    <w:rsid w:val="009E6F17"/>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1C75"/>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4BEE"/>
    <w:rsid w:val="00AC5C19"/>
    <w:rsid w:val="00AC627A"/>
    <w:rsid w:val="00AC783D"/>
    <w:rsid w:val="00AC7E22"/>
    <w:rsid w:val="00AD0F41"/>
    <w:rsid w:val="00AD2CFD"/>
    <w:rsid w:val="00AD4808"/>
    <w:rsid w:val="00AD5FED"/>
    <w:rsid w:val="00AD7F4B"/>
    <w:rsid w:val="00AE095C"/>
    <w:rsid w:val="00AE1129"/>
    <w:rsid w:val="00AE223C"/>
    <w:rsid w:val="00AE4D08"/>
    <w:rsid w:val="00AE5463"/>
    <w:rsid w:val="00AE54D7"/>
    <w:rsid w:val="00AE7FE7"/>
    <w:rsid w:val="00AF0758"/>
    <w:rsid w:val="00AF0821"/>
    <w:rsid w:val="00AF1712"/>
    <w:rsid w:val="00AF3816"/>
    <w:rsid w:val="00AF3E86"/>
    <w:rsid w:val="00AF590E"/>
    <w:rsid w:val="00AF6770"/>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BB7"/>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B59"/>
    <w:rsid w:val="00B965FB"/>
    <w:rsid w:val="00B965FE"/>
    <w:rsid w:val="00B9721C"/>
    <w:rsid w:val="00B9766E"/>
    <w:rsid w:val="00B97AF3"/>
    <w:rsid w:val="00BA11A3"/>
    <w:rsid w:val="00BA3A08"/>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49BB"/>
    <w:rsid w:val="00BC7495"/>
    <w:rsid w:val="00BD0BBB"/>
    <w:rsid w:val="00BD1319"/>
    <w:rsid w:val="00BD24D1"/>
    <w:rsid w:val="00BD25D3"/>
    <w:rsid w:val="00BD27AA"/>
    <w:rsid w:val="00BD2EE2"/>
    <w:rsid w:val="00BD4CE9"/>
    <w:rsid w:val="00BD4D9B"/>
    <w:rsid w:val="00BD568B"/>
    <w:rsid w:val="00BD6157"/>
    <w:rsid w:val="00BD61CF"/>
    <w:rsid w:val="00BD7BF4"/>
    <w:rsid w:val="00BE06CD"/>
    <w:rsid w:val="00BE17AE"/>
    <w:rsid w:val="00BE2531"/>
    <w:rsid w:val="00BE2D76"/>
    <w:rsid w:val="00BE3A08"/>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553"/>
    <w:rsid w:val="00C00B61"/>
    <w:rsid w:val="00C012DA"/>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129"/>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1266"/>
    <w:rsid w:val="00C6273C"/>
    <w:rsid w:val="00C63167"/>
    <w:rsid w:val="00C634F7"/>
    <w:rsid w:val="00C6412D"/>
    <w:rsid w:val="00C708DE"/>
    <w:rsid w:val="00C70908"/>
    <w:rsid w:val="00C7169C"/>
    <w:rsid w:val="00C724AB"/>
    <w:rsid w:val="00C735F7"/>
    <w:rsid w:val="00C73EEE"/>
    <w:rsid w:val="00C74732"/>
    <w:rsid w:val="00C77431"/>
    <w:rsid w:val="00C77568"/>
    <w:rsid w:val="00C80986"/>
    <w:rsid w:val="00C80BBD"/>
    <w:rsid w:val="00C813DF"/>
    <w:rsid w:val="00C81F03"/>
    <w:rsid w:val="00C82F13"/>
    <w:rsid w:val="00C831CF"/>
    <w:rsid w:val="00C84745"/>
    <w:rsid w:val="00C847B8"/>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D7598"/>
    <w:rsid w:val="00CE01B3"/>
    <w:rsid w:val="00CE0222"/>
    <w:rsid w:val="00CE027B"/>
    <w:rsid w:val="00CE099B"/>
    <w:rsid w:val="00CE23B1"/>
    <w:rsid w:val="00CE3609"/>
    <w:rsid w:val="00CE4160"/>
    <w:rsid w:val="00CE577B"/>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9DA"/>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463"/>
    <w:rsid w:val="00D51947"/>
    <w:rsid w:val="00D53EB7"/>
    <w:rsid w:val="00D542E0"/>
    <w:rsid w:val="00D55501"/>
    <w:rsid w:val="00D605E4"/>
    <w:rsid w:val="00D60834"/>
    <w:rsid w:val="00D616D3"/>
    <w:rsid w:val="00D63393"/>
    <w:rsid w:val="00D63797"/>
    <w:rsid w:val="00D7138D"/>
    <w:rsid w:val="00D7170B"/>
    <w:rsid w:val="00D71ACA"/>
    <w:rsid w:val="00D71ED6"/>
    <w:rsid w:val="00D72060"/>
    <w:rsid w:val="00D7253E"/>
    <w:rsid w:val="00D72A0B"/>
    <w:rsid w:val="00D72B90"/>
    <w:rsid w:val="00D73D70"/>
    <w:rsid w:val="00D7426B"/>
    <w:rsid w:val="00D748A5"/>
    <w:rsid w:val="00D7531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4169"/>
    <w:rsid w:val="00DB428E"/>
    <w:rsid w:val="00DB4BC2"/>
    <w:rsid w:val="00DC0F01"/>
    <w:rsid w:val="00DC5C17"/>
    <w:rsid w:val="00DC7D3D"/>
    <w:rsid w:val="00DD121D"/>
    <w:rsid w:val="00DD1C7F"/>
    <w:rsid w:val="00DD29A2"/>
    <w:rsid w:val="00DD3D76"/>
    <w:rsid w:val="00DD44D7"/>
    <w:rsid w:val="00DD5BC7"/>
    <w:rsid w:val="00DD6199"/>
    <w:rsid w:val="00DD7300"/>
    <w:rsid w:val="00DE14EB"/>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247B"/>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63A"/>
    <w:rsid w:val="00E51719"/>
    <w:rsid w:val="00E52486"/>
    <w:rsid w:val="00E53E54"/>
    <w:rsid w:val="00E5477B"/>
    <w:rsid w:val="00E54F07"/>
    <w:rsid w:val="00E550AF"/>
    <w:rsid w:val="00E55A48"/>
    <w:rsid w:val="00E56FEB"/>
    <w:rsid w:val="00E57ABD"/>
    <w:rsid w:val="00E57D77"/>
    <w:rsid w:val="00E61977"/>
    <w:rsid w:val="00E61DB9"/>
    <w:rsid w:val="00E63B33"/>
    <w:rsid w:val="00E63FF7"/>
    <w:rsid w:val="00E64F8C"/>
    <w:rsid w:val="00E66C85"/>
    <w:rsid w:val="00E6701C"/>
    <w:rsid w:val="00E70C55"/>
    <w:rsid w:val="00E72590"/>
    <w:rsid w:val="00E736BD"/>
    <w:rsid w:val="00E73C4F"/>
    <w:rsid w:val="00E7485E"/>
    <w:rsid w:val="00E75243"/>
    <w:rsid w:val="00E76A3B"/>
    <w:rsid w:val="00E76EC3"/>
    <w:rsid w:val="00E81717"/>
    <w:rsid w:val="00E834DE"/>
    <w:rsid w:val="00E83CB3"/>
    <w:rsid w:val="00E84F9D"/>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3CA2"/>
    <w:rsid w:val="00EE3DC0"/>
    <w:rsid w:val="00EE5350"/>
    <w:rsid w:val="00EE6049"/>
    <w:rsid w:val="00EE77F7"/>
    <w:rsid w:val="00EF0D8D"/>
    <w:rsid w:val="00EF1848"/>
    <w:rsid w:val="00EF1EEC"/>
    <w:rsid w:val="00EF2D15"/>
    <w:rsid w:val="00EF4417"/>
    <w:rsid w:val="00EF53D5"/>
    <w:rsid w:val="00EF6B09"/>
    <w:rsid w:val="00F013F9"/>
    <w:rsid w:val="00F015B1"/>
    <w:rsid w:val="00F03290"/>
    <w:rsid w:val="00F10483"/>
    <w:rsid w:val="00F11992"/>
    <w:rsid w:val="00F1218B"/>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2777"/>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0A2"/>
    <w:rsid w:val="00F76491"/>
    <w:rsid w:val="00F768BB"/>
    <w:rsid w:val="00F80343"/>
    <w:rsid w:val="00F81A9F"/>
    <w:rsid w:val="00F81CE1"/>
    <w:rsid w:val="00F83B3B"/>
    <w:rsid w:val="00F83F3B"/>
    <w:rsid w:val="00F879CE"/>
    <w:rsid w:val="00F87AF5"/>
    <w:rsid w:val="00F904B2"/>
    <w:rsid w:val="00F9129B"/>
    <w:rsid w:val="00F9232D"/>
    <w:rsid w:val="00F926AF"/>
    <w:rsid w:val="00F931C4"/>
    <w:rsid w:val="00F94953"/>
    <w:rsid w:val="00F9509D"/>
    <w:rsid w:val="00F95803"/>
    <w:rsid w:val="00F95BB2"/>
    <w:rsid w:val="00F960D3"/>
    <w:rsid w:val="00F961BA"/>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44D"/>
    <w:rsid w:val="00FC4C6A"/>
    <w:rsid w:val="00FC4EF2"/>
    <w:rsid w:val="00FC75EC"/>
    <w:rsid w:val="00FC787D"/>
    <w:rsid w:val="00FC7AEB"/>
    <w:rsid w:val="00FC7F1D"/>
    <w:rsid w:val="00FD22AF"/>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0E46"/>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styleId="CommentReference">
    <w:name w:val="annotation reference"/>
    <w:basedOn w:val="DefaultParagraphFont"/>
    <w:uiPriority w:val="99"/>
    <w:semiHidden/>
    <w:unhideWhenUsed/>
    <w:rsid w:val="001534D8"/>
    <w:rPr>
      <w:sz w:val="16"/>
      <w:szCs w:val="16"/>
    </w:rPr>
  </w:style>
  <w:style w:type="paragraph" w:styleId="CommentText">
    <w:name w:val="annotation text"/>
    <w:basedOn w:val="Normal"/>
    <w:link w:val="CommentTextChar"/>
    <w:uiPriority w:val="99"/>
    <w:semiHidden/>
    <w:unhideWhenUsed/>
    <w:rsid w:val="001534D8"/>
    <w:pPr>
      <w:spacing w:line="240" w:lineRule="auto"/>
    </w:pPr>
    <w:rPr>
      <w:sz w:val="20"/>
      <w:szCs w:val="20"/>
    </w:rPr>
  </w:style>
  <w:style w:type="character" w:customStyle="1" w:styleId="CommentTextChar">
    <w:name w:val="Comment Text Char"/>
    <w:basedOn w:val="DefaultParagraphFont"/>
    <w:link w:val="CommentText"/>
    <w:uiPriority w:val="99"/>
    <w:semiHidden/>
    <w:rsid w:val="001534D8"/>
    <w:rPr>
      <w:lang w:eastAsia="en-US"/>
    </w:rPr>
  </w:style>
  <w:style w:type="paragraph" w:styleId="CommentSubject">
    <w:name w:val="annotation subject"/>
    <w:basedOn w:val="CommentText"/>
    <w:next w:val="CommentText"/>
    <w:link w:val="CommentSubjectChar"/>
    <w:uiPriority w:val="99"/>
    <w:semiHidden/>
    <w:unhideWhenUsed/>
    <w:rsid w:val="001534D8"/>
    <w:rPr>
      <w:b/>
      <w:bCs/>
    </w:rPr>
  </w:style>
  <w:style w:type="character" w:customStyle="1" w:styleId="CommentSubjectChar">
    <w:name w:val="Comment Subject Char"/>
    <w:basedOn w:val="CommentTextChar"/>
    <w:link w:val="CommentSubject"/>
    <w:uiPriority w:val="99"/>
    <w:semiHidden/>
    <w:rsid w:val="001534D8"/>
    <w:rPr>
      <w:b/>
      <w:bCs/>
      <w:lang w:eastAsia="en-US"/>
    </w:rPr>
  </w:style>
  <w:style w:type="paragraph" w:styleId="Revision">
    <w:name w:val="Revision"/>
    <w:hidden/>
    <w:uiPriority w:val="99"/>
    <w:semiHidden/>
    <w:rsid w:val="005A20A9"/>
    <w:rPr>
      <w:sz w:val="22"/>
      <w:szCs w:val="22"/>
      <w:lang w:eastAsia="en-US"/>
    </w:rPr>
  </w:style>
  <w:style w:type="paragraph" w:styleId="NoSpacing">
    <w:name w:val="No Spacing"/>
    <w:uiPriority w:val="1"/>
    <w:qFormat/>
    <w:rsid w:val="00C724A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styleId="CommentReference">
    <w:name w:val="annotation reference"/>
    <w:basedOn w:val="DefaultParagraphFont"/>
    <w:uiPriority w:val="99"/>
    <w:semiHidden/>
    <w:unhideWhenUsed/>
    <w:rsid w:val="001534D8"/>
    <w:rPr>
      <w:sz w:val="16"/>
      <w:szCs w:val="16"/>
    </w:rPr>
  </w:style>
  <w:style w:type="paragraph" w:styleId="CommentText">
    <w:name w:val="annotation text"/>
    <w:basedOn w:val="Normal"/>
    <w:link w:val="CommentTextChar"/>
    <w:uiPriority w:val="99"/>
    <w:semiHidden/>
    <w:unhideWhenUsed/>
    <w:rsid w:val="001534D8"/>
    <w:pPr>
      <w:spacing w:line="240" w:lineRule="auto"/>
    </w:pPr>
    <w:rPr>
      <w:sz w:val="20"/>
      <w:szCs w:val="20"/>
    </w:rPr>
  </w:style>
  <w:style w:type="character" w:customStyle="1" w:styleId="CommentTextChar">
    <w:name w:val="Comment Text Char"/>
    <w:basedOn w:val="DefaultParagraphFont"/>
    <w:link w:val="CommentText"/>
    <w:uiPriority w:val="99"/>
    <w:semiHidden/>
    <w:rsid w:val="001534D8"/>
    <w:rPr>
      <w:lang w:eastAsia="en-US"/>
    </w:rPr>
  </w:style>
  <w:style w:type="paragraph" w:styleId="CommentSubject">
    <w:name w:val="annotation subject"/>
    <w:basedOn w:val="CommentText"/>
    <w:next w:val="CommentText"/>
    <w:link w:val="CommentSubjectChar"/>
    <w:uiPriority w:val="99"/>
    <w:semiHidden/>
    <w:unhideWhenUsed/>
    <w:rsid w:val="001534D8"/>
    <w:rPr>
      <w:b/>
      <w:bCs/>
    </w:rPr>
  </w:style>
  <w:style w:type="character" w:customStyle="1" w:styleId="CommentSubjectChar">
    <w:name w:val="Comment Subject Char"/>
    <w:basedOn w:val="CommentTextChar"/>
    <w:link w:val="CommentSubject"/>
    <w:uiPriority w:val="99"/>
    <w:semiHidden/>
    <w:rsid w:val="001534D8"/>
    <w:rPr>
      <w:b/>
      <w:bCs/>
      <w:lang w:eastAsia="en-US"/>
    </w:rPr>
  </w:style>
  <w:style w:type="paragraph" w:styleId="Revision">
    <w:name w:val="Revision"/>
    <w:hidden/>
    <w:uiPriority w:val="99"/>
    <w:semiHidden/>
    <w:rsid w:val="005A20A9"/>
    <w:rPr>
      <w:sz w:val="22"/>
      <w:szCs w:val="22"/>
      <w:lang w:eastAsia="en-US"/>
    </w:rPr>
  </w:style>
  <w:style w:type="paragraph" w:styleId="NoSpacing">
    <w:name w:val="No Spacing"/>
    <w:uiPriority w:val="1"/>
    <w:qFormat/>
    <w:rsid w:val="00C724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 w:id="21225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dtools.com/page6.htm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wikihow.com/Set-Goa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arninghub.ca/Files/PDF-files/HUBcoursecatalogue,%20December%2023,%202014%20revis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deshare.net/oumoer/learning-skills-1-managing-your-learning-slides" TargetMode="External"/><Relationship Id="rId5" Type="http://schemas.openxmlformats.org/officeDocument/2006/relationships/settings" Target="settings.xml"/><Relationship Id="rId15" Type="http://schemas.openxmlformats.org/officeDocument/2006/relationships/hyperlink" Target="https://www.learninghub.ca/get_registered.aspx" TargetMode="External"/><Relationship Id="rId10" Type="http://schemas.openxmlformats.org/officeDocument/2006/relationships/hyperlink" Target="http://www.learningcommons.uoguelph.ca/guides/time_manageme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uigalway.ie/student_services/documents/study_skills.pdf" TargetMode="External"/><Relationship Id="rId14" Type="http://schemas.openxmlformats.org/officeDocument/2006/relationships/hyperlink" Target="https://www.psychologytoday.com/blog/notes-self/201308/how-set-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CF9B-8F56-46FF-AD3E-D55CB85D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7</cp:revision>
  <cp:lastPrinted>2015-05-21T13:07:00Z</cp:lastPrinted>
  <dcterms:created xsi:type="dcterms:W3CDTF">2015-04-16T04:35:00Z</dcterms:created>
  <dcterms:modified xsi:type="dcterms:W3CDTF">2015-05-21T14:00:00Z</dcterms:modified>
</cp:coreProperties>
</file>